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ACF72" w14:textId="77777777" w:rsidR="00C27A0D" w:rsidRDefault="00000000" w:rsidP="006A126D">
      <w:pPr>
        <w:pStyle w:val="Listenabsatz"/>
        <w:spacing w:before="120" w:after="0" w:line="276" w:lineRule="auto"/>
        <w:ind w:left="357"/>
        <w:jc w:val="center"/>
        <w:rPr>
          <w:rFonts w:ascii="TheSansOffice" w:hAnsi="TheSansOffice"/>
          <w:b/>
          <w:sz w:val="26"/>
          <w:szCs w:val="20"/>
        </w:rPr>
      </w:pPr>
      <w:r>
        <w:rPr>
          <w:rFonts w:ascii="TheSansOffice" w:hAnsi="TheSansOffice"/>
          <w:b/>
          <w:bCs/>
          <w:sz w:val="24"/>
          <w:szCs w:val="20"/>
        </w:rPr>
        <w:t>Handzettel „Gesundheitskompetenz und gesundheitskompetente Organisation“</w:t>
      </w:r>
    </w:p>
    <w:p w14:paraId="1A852541" w14:textId="77777777" w:rsidR="00C27A0D" w:rsidRDefault="00C27A0D">
      <w:pPr>
        <w:spacing w:after="120" w:line="276" w:lineRule="auto"/>
        <w:jc w:val="center"/>
        <w:rPr>
          <w:rFonts w:ascii="TheSansOffice" w:hAnsi="TheSansOffice"/>
          <w:szCs w:val="20"/>
        </w:rPr>
      </w:pPr>
    </w:p>
    <w:p w14:paraId="00F2E41E" w14:textId="77777777" w:rsidR="00C27A0D" w:rsidRDefault="00000000">
      <w:pPr>
        <w:spacing w:after="120" w:line="276" w:lineRule="auto"/>
        <w:jc w:val="center"/>
        <w:rPr>
          <w:rFonts w:ascii="TheSansOffice" w:hAnsi="TheSansOffice"/>
          <w:sz w:val="24"/>
        </w:rPr>
      </w:pPr>
      <w:r>
        <w:rPr>
          <w:rFonts w:ascii="TheSansOffice" w:hAnsi="TheSansOffice"/>
          <w:sz w:val="24"/>
        </w:rPr>
        <w:t>– Informationen für Mitarbeitende –</w:t>
      </w:r>
    </w:p>
    <w:p w14:paraId="0125FA8A" w14:textId="77777777" w:rsidR="00C27A0D" w:rsidRDefault="00C27A0D">
      <w:pPr>
        <w:spacing w:after="120" w:line="276" w:lineRule="auto"/>
        <w:jc w:val="center"/>
        <w:rPr>
          <w:rFonts w:ascii="TheSansOffice" w:hAnsi="TheSansOffice"/>
          <w:szCs w:val="20"/>
        </w:rPr>
      </w:pPr>
    </w:p>
    <w:p w14:paraId="290936FC" w14:textId="77777777" w:rsidR="00C27A0D" w:rsidRDefault="00000000">
      <w:pPr>
        <w:spacing w:after="100" w:line="276" w:lineRule="auto"/>
        <w:jc w:val="both"/>
        <w:rPr>
          <w:rFonts w:ascii="TheSansOffice" w:hAnsi="TheSansOffice"/>
          <w:color w:val="000000"/>
        </w:rPr>
      </w:pPr>
      <w:r>
        <w:rPr>
          <w:rFonts w:ascii="TheSansOffice" w:hAnsi="TheSansOffice"/>
        </w:rPr>
        <w:t xml:space="preserve">Im Allgemeinen beschreibt die </w:t>
      </w:r>
      <w:r>
        <w:rPr>
          <w:rFonts w:ascii="TheSansOffice" w:hAnsi="TheSansOffice"/>
          <w:b/>
        </w:rPr>
        <w:t xml:space="preserve">Gesundheitskompetenz </w:t>
      </w:r>
      <w:r>
        <w:rPr>
          <w:rFonts w:ascii="TheSansOffice" w:hAnsi="TheSansOffice"/>
        </w:rPr>
        <w:t>das Wissen, die Motivation und die Fähigkeit von Personen, Gesundheitsinformationen zu finden, zu verstehen</w:t>
      </w:r>
      <w:r>
        <w:rPr>
          <w:rFonts w:ascii="TheSansOffice" w:hAnsi="TheSansOffice"/>
          <w:color w:val="000000" w:themeColor="text1"/>
        </w:rPr>
        <w:t>, zu bewerten und anzuwenden. Dies bildet die Grundlage, um Entscheidungen im alltäglichen Leben in Bezug auf die eigene Gesundheitsversorgung, Krankheitsvorbeugung und Gesundheitsförderung zu treffen.</w:t>
      </w:r>
    </w:p>
    <w:p w14:paraId="618F1F05" w14:textId="77777777" w:rsidR="00C27A0D" w:rsidRDefault="00000000">
      <w:pPr>
        <w:spacing w:before="100" w:after="100" w:line="276" w:lineRule="auto"/>
        <w:jc w:val="both"/>
        <w:rPr>
          <w:rFonts w:ascii="TheSansOffice" w:hAnsi="TheSansOffice"/>
          <w:color w:val="000000"/>
        </w:rPr>
      </w:pPr>
      <w:r>
        <w:rPr>
          <w:rFonts w:ascii="TheSansOffice" w:hAnsi="TheSansOffice"/>
          <w:color w:val="000000" w:themeColor="text1"/>
        </w:rPr>
        <w:t xml:space="preserve">In Deutschland berichteten laut einer Studie </w:t>
      </w:r>
      <w:r>
        <w:rPr>
          <w:rFonts w:ascii="TheSansOffice" w:hAnsi="TheSansOffice"/>
          <w:b/>
          <w:color w:val="000000" w:themeColor="text1"/>
        </w:rPr>
        <w:t xml:space="preserve">58,8 % der Befragten über Schwierigkeiten </w:t>
      </w:r>
      <w:r>
        <w:rPr>
          <w:rFonts w:ascii="TheSansOffice" w:hAnsi="TheSansOffice"/>
          <w:color w:val="000000" w:themeColor="text1"/>
        </w:rPr>
        <w:t>im Umgang mit Gesundheitsinformationen. Mögliche Konsequenzen sind bei Menschen mit Schwierigkeiten im Umgang mit Gesundheitsinformationen:</w:t>
      </w:r>
    </w:p>
    <w:p w14:paraId="4AA60095" w14:textId="77777777" w:rsidR="00C27A0D" w:rsidRDefault="00000000">
      <w:pPr>
        <w:pStyle w:val="Listenabsatz"/>
        <w:numPr>
          <w:ilvl w:val="0"/>
          <w:numId w:val="19"/>
        </w:numPr>
        <w:spacing w:before="100" w:after="100" w:line="276" w:lineRule="auto"/>
        <w:jc w:val="both"/>
        <w:rPr>
          <w:rFonts w:ascii="TheSansOffice" w:hAnsi="TheSansOffice"/>
          <w:color w:val="000000"/>
        </w:rPr>
      </w:pPr>
      <w:r>
        <w:rPr>
          <w:rFonts w:ascii="TheSansOffice" w:hAnsi="TheSansOffice"/>
          <w:color w:val="000000" w:themeColor="text1"/>
        </w:rPr>
        <w:t xml:space="preserve">Ein schlechterer Lebensstil </w:t>
      </w:r>
      <w:sdt>
        <w:sdtPr>
          <w:rPr>
            <w:rFonts w:ascii="TheSansOffice" w:hAnsi="TheSansOffice"/>
            <w:color w:val="000000" w:themeColor="text1"/>
          </w:rPr>
          <w:alias w:val="To edit, see citavi.com/edit"/>
          <w:tag w:val="CitaviPlaceholder#9c507672-85be-4eeb-bb02-2d3163968939"/>
          <w:id w:val="1437248409"/>
          <w:placeholder>
            <w:docPart w:val="DefaultPlaceholder_-1854013440"/>
          </w:placeholder>
        </w:sdtPr>
        <w:sdtContent>
          <w:r>
            <w:rPr>
              <w:rFonts w:ascii="TheSansOffice" w:hAnsi="TheSansOffice"/>
              <w:color w:val="000000" w:themeColor="text1"/>
            </w:rPr>
            <w:fldChar w:fldCharType="begin"/>
          </w:r>
          <w:r>
            <w:rPr>
              <w:rFonts w:ascii="TheSansOffice" w:hAnsi="TheSansOffice"/>
              <w:color w:val="000000" w:themeColor="text1"/>
            </w:rPr>
            <w:instrText>ADDIN CitaviPlaceholder{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}</w:instrText>
          </w:r>
          <w:r>
            <w:rPr>
              <w:rFonts w:ascii="TheSansOffice" w:hAnsi="TheSansOffice"/>
              <w:color w:val="000000" w:themeColor="text1"/>
            </w:rPr>
            <w:fldChar w:fldCharType="separate"/>
          </w:r>
          <w:r>
            <w:rPr>
              <w:rFonts w:ascii="TheSansOffice" w:hAnsi="TheSansOffice"/>
              <w:color w:val="000000" w:themeColor="text1"/>
            </w:rPr>
            <w:t>(Brach et al. 2012)</w:t>
          </w:r>
          <w:r>
            <w:rPr>
              <w:rFonts w:ascii="TheSansOffice" w:hAnsi="TheSansOffice"/>
              <w:color w:val="000000" w:themeColor="text1"/>
            </w:rPr>
            <w:fldChar w:fldCharType="end"/>
          </w:r>
        </w:sdtContent>
      </w:sdt>
      <w:r>
        <w:rPr>
          <w:rFonts w:ascii="TheSansOffice" w:hAnsi="TheSansOffice"/>
          <w:color w:val="000000" w:themeColor="text1"/>
        </w:rPr>
        <w:t xml:space="preserve"> </w:t>
      </w:r>
    </w:p>
    <w:p w14:paraId="5D713CBA" w14:textId="77777777" w:rsidR="00C27A0D" w:rsidRDefault="00000000">
      <w:pPr>
        <w:pStyle w:val="Listenabsatz"/>
        <w:numPr>
          <w:ilvl w:val="0"/>
          <w:numId w:val="19"/>
        </w:numPr>
        <w:spacing w:before="100" w:after="100" w:line="276" w:lineRule="auto"/>
        <w:jc w:val="both"/>
        <w:rPr>
          <w:rFonts w:ascii="TheSansOffice" w:hAnsi="TheSansOffice"/>
          <w:color w:val="000000"/>
        </w:rPr>
      </w:pPr>
      <w:r>
        <w:rPr>
          <w:rFonts w:ascii="TheSansOffice" w:hAnsi="TheSansOffice"/>
          <w:color w:val="000000" w:themeColor="text1"/>
        </w:rPr>
        <w:t xml:space="preserve">Eine schlechtere Lebensqualität </w:t>
      </w:r>
      <w:sdt>
        <w:sdtPr>
          <w:rPr>
            <w:rFonts w:ascii="TheSansOffice" w:hAnsi="TheSansOffice"/>
            <w:color w:val="000000" w:themeColor="text1"/>
          </w:rPr>
          <w:alias w:val="To edit, see citavi.com/edit"/>
          <w:tag w:val="CitaviPlaceholder#8f59f6e5-00d6-408b-808f-d429dac067f8"/>
          <w:id w:val="-546842948"/>
          <w:placeholder>
            <w:docPart w:val="DefaultPlaceholder_-1854013440"/>
          </w:placeholder>
        </w:sdtPr>
        <w:sdtContent>
          <w:r>
            <w:rPr>
              <w:rFonts w:ascii="TheSansOffice" w:hAnsi="TheSansOffice"/>
              <w:color w:val="000000" w:themeColor="text1"/>
            </w:rPr>
            <w:fldChar w:fldCharType="begin"/>
          </w:r>
          <w:r>
            <w:rPr>
              <w:rFonts w:ascii="TheSansOffice" w:hAnsi="TheSansOffice"/>
              <w:color w:val="000000" w:themeColor="text1"/>
            </w:rPr>
            <w:instrText>ADDIN CitaviPlaceholder{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}</w:instrText>
          </w:r>
          <w:r>
            <w:rPr>
              <w:rFonts w:ascii="TheSansOffice" w:hAnsi="TheSansOffice"/>
              <w:color w:val="000000" w:themeColor="text1"/>
            </w:rPr>
            <w:fldChar w:fldCharType="separate"/>
          </w:r>
          <w:r>
            <w:rPr>
              <w:rFonts w:ascii="TheSansOffice" w:hAnsi="TheSansOffice"/>
              <w:color w:val="000000" w:themeColor="text1"/>
            </w:rPr>
            <w:t>(Brach et al. 2012)</w:t>
          </w:r>
          <w:r>
            <w:rPr>
              <w:rFonts w:ascii="TheSansOffice" w:hAnsi="TheSansOffice"/>
              <w:color w:val="000000" w:themeColor="text1"/>
            </w:rPr>
            <w:fldChar w:fldCharType="end"/>
          </w:r>
        </w:sdtContent>
      </w:sdt>
    </w:p>
    <w:p w14:paraId="5C339B49" w14:textId="77777777" w:rsidR="00C27A0D" w:rsidRDefault="00000000">
      <w:pPr>
        <w:pStyle w:val="Listenabsatz"/>
        <w:numPr>
          <w:ilvl w:val="0"/>
          <w:numId w:val="19"/>
        </w:numPr>
        <w:spacing w:before="100" w:after="100" w:line="276" w:lineRule="auto"/>
        <w:jc w:val="both"/>
        <w:rPr>
          <w:rFonts w:ascii="TheSansOffice" w:hAnsi="TheSansOffice"/>
          <w:color w:val="000000"/>
        </w:rPr>
      </w:pPr>
      <w:r>
        <w:rPr>
          <w:rFonts w:ascii="TheSansOffice" w:hAnsi="TheSansOffice"/>
          <w:color w:val="000000" w:themeColor="text1"/>
        </w:rPr>
        <w:t xml:space="preserve">Eine geringere Lebenserwartung </w:t>
      </w:r>
      <w:sdt>
        <w:sdtPr>
          <w:rPr>
            <w:rFonts w:ascii="TheSansOffice" w:hAnsi="TheSansOffice"/>
            <w:color w:val="000000" w:themeColor="text1"/>
          </w:rPr>
          <w:alias w:val="To edit, see citavi.com/edit"/>
          <w:tag w:val="CitaviPlaceholder#1f2e93a9-3610-4c5f-9187-578182f3765e"/>
          <w:id w:val="-782881602"/>
          <w:placeholder>
            <w:docPart w:val="DefaultPlaceholder_-1854013440"/>
          </w:placeholder>
        </w:sdtPr>
        <w:sdtContent>
          <w:r>
            <w:rPr>
              <w:rFonts w:ascii="TheSansOffice" w:hAnsi="TheSansOffice"/>
              <w:color w:val="000000" w:themeColor="text1"/>
            </w:rPr>
            <w:fldChar w:fldCharType="begin"/>
          </w:r>
          <w:r>
            <w:rPr>
              <w:rFonts w:ascii="TheSansOffice" w:hAnsi="TheSansOffice"/>
              <w:color w:val="000000" w:themeColor="text1"/>
            </w:rPr>
            <w:instrText>ADDIN CitaviPlaceholder{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}</w:instrText>
          </w:r>
          <w:r>
            <w:rPr>
              <w:rFonts w:ascii="TheSansOffice" w:hAnsi="TheSansOffice"/>
              <w:color w:val="000000" w:themeColor="text1"/>
            </w:rPr>
            <w:fldChar w:fldCharType="separate"/>
          </w:r>
          <w:r>
            <w:rPr>
              <w:rFonts w:ascii="TheSansOffice" w:hAnsi="TheSansOffice"/>
              <w:color w:val="000000" w:themeColor="text1"/>
            </w:rPr>
            <w:t>(Brach et al. 2012)</w:t>
          </w:r>
          <w:r>
            <w:rPr>
              <w:rFonts w:ascii="TheSansOffice" w:hAnsi="TheSansOffice"/>
              <w:color w:val="000000" w:themeColor="text1"/>
            </w:rPr>
            <w:fldChar w:fldCharType="end"/>
          </w:r>
        </w:sdtContent>
      </w:sdt>
      <w:r>
        <w:rPr>
          <w:rFonts w:ascii="TheSansOffice" w:hAnsi="TheSansOffice"/>
          <w:color w:val="000000" w:themeColor="text1"/>
        </w:rPr>
        <w:t xml:space="preserve"> </w:t>
      </w:r>
    </w:p>
    <w:p w14:paraId="42D9390E" w14:textId="77777777" w:rsidR="00C27A0D" w:rsidRDefault="00000000">
      <w:pPr>
        <w:pStyle w:val="Listenabsatz"/>
        <w:numPr>
          <w:ilvl w:val="0"/>
          <w:numId w:val="19"/>
        </w:numPr>
        <w:spacing w:before="100" w:after="100" w:line="276" w:lineRule="auto"/>
        <w:jc w:val="both"/>
        <w:rPr>
          <w:rFonts w:ascii="TheSansOffice" w:hAnsi="TheSansOffice"/>
          <w:color w:val="000000"/>
        </w:rPr>
      </w:pPr>
      <w:r>
        <w:rPr>
          <w:rFonts w:ascii="TheSansOffice" w:hAnsi="TheSansOffice"/>
          <w:color w:val="000000" w:themeColor="text1"/>
        </w:rPr>
        <w:t xml:space="preserve">Ein erhöhtes Risiko für eine Fehlbehandlung </w:t>
      </w:r>
      <w:sdt>
        <w:sdtPr>
          <w:rPr>
            <w:rFonts w:ascii="TheSansOffice" w:hAnsi="TheSansOffice"/>
            <w:color w:val="000000" w:themeColor="text1"/>
          </w:rPr>
          <w:alias w:val="To edit, see citavi.com/edit"/>
          <w:tag w:val="CitaviPlaceholder#0aff628c-a9bb-40c4-8867-36e165d3dead"/>
          <w:id w:val="-1509367951"/>
          <w:placeholder>
            <w:docPart w:val="DefaultPlaceholder_-1854013440"/>
          </w:placeholder>
        </w:sdtPr>
        <w:sdtContent>
          <w:r>
            <w:rPr>
              <w:rFonts w:ascii="TheSansOffice" w:hAnsi="TheSansOffice"/>
              <w:color w:val="000000" w:themeColor="text1"/>
            </w:rPr>
            <w:fldChar w:fldCharType="begin"/>
          </w:r>
          <w:r>
            <w:rPr>
              <w:rFonts w:ascii="TheSansOffice" w:hAnsi="TheSansOffice"/>
              <w:color w:val="000000" w:themeColor="text1"/>
            </w:rPr>
            <w:instrText>ADDIN CitaviPlaceholder{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}</w:instrText>
          </w:r>
          <w:r>
            <w:rPr>
              <w:rFonts w:ascii="TheSansOffice" w:hAnsi="TheSansOffice"/>
              <w:color w:val="000000" w:themeColor="text1"/>
            </w:rPr>
            <w:fldChar w:fldCharType="separate"/>
          </w:r>
          <w:r>
            <w:rPr>
              <w:rFonts w:ascii="TheSansOffice" w:hAnsi="TheSansOffice"/>
              <w:color w:val="000000" w:themeColor="text1"/>
            </w:rPr>
            <w:t>(Berkman et al. 2011)</w:t>
          </w:r>
          <w:r>
            <w:rPr>
              <w:rFonts w:ascii="TheSansOffice" w:hAnsi="TheSansOffice"/>
              <w:color w:val="000000" w:themeColor="text1"/>
            </w:rPr>
            <w:fldChar w:fldCharType="end"/>
          </w:r>
        </w:sdtContent>
      </w:sdt>
      <w:r>
        <w:rPr>
          <w:rFonts w:ascii="TheSansOffice" w:hAnsi="TheSansOffice"/>
          <w:color w:val="000000" w:themeColor="text1"/>
        </w:rPr>
        <w:t xml:space="preserve"> </w:t>
      </w:r>
    </w:p>
    <w:p w14:paraId="226E9964" w14:textId="77777777" w:rsidR="00C27A0D" w:rsidRDefault="00000000">
      <w:pPr>
        <w:pStyle w:val="Listenabsatz"/>
        <w:numPr>
          <w:ilvl w:val="0"/>
          <w:numId w:val="19"/>
        </w:numPr>
        <w:spacing w:before="100" w:after="100" w:line="276" w:lineRule="auto"/>
        <w:jc w:val="both"/>
        <w:rPr>
          <w:rFonts w:ascii="TheSansOffice" w:hAnsi="TheSansOffice"/>
          <w:color w:val="000000"/>
        </w:rPr>
      </w:pPr>
      <w:r>
        <w:rPr>
          <w:rFonts w:ascii="TheSansOffice" w:hAnsi="TheSansOffice"/>
          <w:color w:val="000000" w:themeColor="text1"/>
        </w:rPr>
        <w:t xml:space="preserve">Schlechtere Behandlungsergebnisse </w:t>
      </w:r>
      <w:sdt>
        <w:sdtPr>
          <w:rPr>
            <w:rFonts w:ascii="TheSansOffice" w:hAnsi="TheSansOffice"/>
            <w:color w:val="000000" w:themeColor="text1"/>
          </w:rPr>
          <w:alias w:val="To edit, see citavi.com/edit"/>
          <w:tag w:val="CitaviPlaceholder#cb23980c-4c48-4e36-8223-8098fb44bfb0"/>
          <w:id w:val="400483727"/>
          <w:placeholder>
            <w:docPart w:val="DefaultPlaceholder_-1854013440"/>
          </w:placeholder>
        </w:sdtPr>
        <w:sdtContent>
          <w:r>
            <w:rPr>
              <w:rFonts w:ascii="TheSansOffice" w:hAnsi="TheSansOffice"/>
              <w:color w:val="000000" w:themeColor="text1"/>
            </w:rPr>
            <w:fldChar w:fldCharType="begin"/>
          </w:r>
          <w:r>
            <w:rPr>
              <w:rFonts w:ascii="TheSansOffice" w:hAnsi="TheSansOffice"/>
              <w:color w:val="000000" w:themeColor="text1"/>
            </w:rPr>
            <w:instrText>ADDIN CitaviPlaceholder{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}</w:instrText>
          </w:r>
          <w:r>
            <w:rPr>
              <w:rFonts w:ascii="TheSansOffice" w:hAnsi="TheSansOffice"/>
              <w:color w:val="000000" w:themeColor="text1"/>
            </w:rPr>
            <w:fldChar w:fldCharType="separate"/>
          </w:r>
          <w:r>
            <w:rPr>
              <w:rFonts w:ascii="TheSansOffice" w:hAnsi="TheSansOffice"/>
              <w:color w:val="000000" w:themeColor="text1"/>
            </w:rPr>
            <w:t>(Berkman et al. 2011)</w:t>
          </w:r>
          <w:r>
            <w:rPr>
              <w:rFonts w:ascii="TheSansOffice" w:hAnsi="TheSansOffice"/>
              <w:color w:val="000000" w:themeColor="text1"/>
            </w:rPr>
            <w:fldChar w:fldCharType="end"/>
          </w:r>
        </w:sdtContent>
      </w:sdt>
    </w:p>
    <w:p w14:paraId="07FF59DD" w14:textId="77777777" w:rsidR="00C27A0D" w:rsidRDefault="00000000">
      <w:pPr>
        <w:spacing w:before="100" w:line="276" w:lineRule="auto"/>
        <w:jc w:val="both"/>
        <w:rPr>
          <w:rFonts w:ascii="TheSansOffice" w:hAnsi="TheSansOffice"/>
          <w:color w:val="000000"/>
        </w:rPr>
      </w:pPr>
      <w:r>
        <w:rPr>
          <w:rFonts w:ascii="TheSansOffice" w:hAnsi="TheSansOffice"/>
          <w:color w:val="000000" w:themeColor="text1"/>
        </w:rPr>
        <w:t>Das Konzept der „gesundheitskompetenten Organisation“ bietet einen ganzheitlichen Ansatz, um die Gesundheitskompetenz und damit den Umgang mit Gesundheitsinformationen und Herausforderungen im Berufs- und Alltagsleben der Mitarbeitenden und Klient*innen in einzelnen oder allen Handlungsfeldern in Ihrer Einrichtung (siehe Abb.) zu stärken.</w:t>
      </w:r>
    </w:p>
    <w:p w14:paraId="6A27202A" w14:textId="77777777" w:rsidR="00C27A0D" w:rsidRDefault="00000000">
      <w:pPr>
        <w:rPr>
          <w:rFonts w:ascii="TheSansOffice" w:hAnsi="TheSansOffice"/>
          <w:color w:val="000000"/>
        </w:rPr>
      </w:pPr>
      <w:r>
        <w:rPr>
          <w:rFonts w:ascii="TheSansOffice" w:hAnsi="TheSansOffice"/>
          <w:color w:val="000000" w:themeColor="text1"/>
        </w:rPr>
        <w:br w:type="page" w:clear="all"/>
      </w:r>
    </w:p>
    <w:p w14:paraId="7A09E3E4" w14:textId="77777777" w:rsidR="00C27A0D" w:rsidRDefault="00000000">
      <w:pPr>
        <w:spacing w:after="120" w:line="276" w:lineRule="auto"/>
        <w:jc w:val="both"/>
        <w:rPr>
          <w:rFonts w:ascii="TheSansOffice" w:hAnsi="TheSansOffice"/>
          <w:color w:val="000000"/>
        </w:rPr>
      </w:pPr>
      <w:r>
        <w:rPr>
          <w:rFonts w:ascii="TheSansOffice" w:hAnsi="TheSansOffice"/>
          <w:color w:val="000000" w:themeColor="text1"/>
        </w:rPr>
        <w:lastRenderedPageBreak/>
        <w:t>Einrichtungen können auf dem Weg zu einer gesundheitskompetenten Einrichtung in acht Handlungsfeldern (HF) aktiv werden:</w:t>
      </w:r>
    </w:p>
    <w:p w14:paraId="68788C99" w14:textId="77777777" w:rsidR="00C27A0D" w:rsidRDefault="00000000">
      <w:pPr>
        <w:spacing w:after="120" w:line="276" w:lineRule="auto"/>
        <w:jc w:val="both"/>
        <w:rPr>
          <w:rFonts w:ascii="TheSansOffice" w:hAnsi="TheSansOffice"/>
          <w:color w:val="000000"/>
        </w:rPr>
      </w:pPr>
      <w:r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7B57FC19" wp14:editId="796F36E7">
                <wp:simplePos x="0" y="0"/>
                <wp:positionH relativeFrom="column">
                  <wp:posOffset>2683559</wp:posOffset>
                </wp:positionH>
                <wp:positionV relativeFrom="paragraph">
                  <wp:posOffset>71120</wp:posOffset>
                </wp:positionV>
                <wp:extent cx="355991" cy="309490"/>
                <wp:effectExtent l="0" t="0" r="6350" b="0"/>
                <wp:wrapNone/>
                <wp:docPr id="47" name="Freeform: Shape 7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 bwMode="auto">
                        <a:xfrm>
                          <a:off x="0" y="0"/>
                          <a:ext cx="355991" cy="309490"/>
                        </a:xfrm>
                        <a:custGeom>
                          <a:avLst/>
                          <a:gdLst>
                            <a:gd name="connsiteX0" fmla="*/ 107696 w 438150"/>
                            <a:gd name="connsiteY0" fmla="*/ 169605 h 381001"/>
                            <a:gd name="connsiteX1" fmla="*/ 78154 w 438150"/>
                            <a:gd name="connsiteY1" fmla="*/ 169670 h 381001"/>
                            <a:gd name="connsiteX2" fmla="*/ 56703 w 438150"/>
                            <a:gd name="connsiteY2" fmla="*/ 179966 h 381001"/>
                            <a:gd name="connsiteX3" fmla="*/ 54666 w 438150"/>
                            <a:gd name="connsiteY3" fmla="*/ 180998 h 381001"/>
                            <a:gd name="connsiteX4" fmla="*/ 19050 w 438150"/>
                            <a:gd name="connsiteY4" fmla="*/ 180998 h 381001"/>
                            <a:gd name="connsiteX5" fmla="*/ 19050 w 438150"/>
                            <a:gd name="connsiteY5" fmla="*/ 242904 h 381001"/>
                            <a:gd name="connsiteX6" fmla="*/ 54592 w 438150"/>
                            <a:gd name="connsiteY6" fmla="*/ 243164 h 381001"/>
                            <a:gd name="connsiteX7" fmla="*/ 105324 w 438150"/>
                            <a:gd name="connsiteY7" fmla="*/ 254944 h 381001"/>
                            <a:gd name="connsiteX8" fmla="*/ 141164 w 438150"/>
                            <a:gd name="connsiteY8" fmla="*/ 254693 h 381001"/>
                            <a:gd name="connsiteX9" fmla="*/ 255426 w 438150"/>
                            <a:gd name="connsiteY9" fmla="*/ 202600 h 381001"/>
                            <a:gd name="connsiteX10" fmla="*/ 259371 w 438150"/>
                            <a:gd name="connsiteY10" fmla="*/ 191653 h 381001"/>
                            <a:gd name="connsiteX11" fmla="*/ 248413 w 438150"/>
                            <a:gd name="connsiteY11" fmla="*/ 187686 h 381001"/>
                            <a:gd name="connsiteX12" fmla="*/ 166455 w 438150"/>
                            <a:gd name="connsiteY12" fmla="*/ 224135 h 381001"/>
                            <a:gd name="connsiteX13" fmla="*/ 153600 w 438150"/>
                            <a:gd name="connsiteY13" fmla="*/ 225758 h 381001"/>
                            <a:gd name="connsiteX14" fmla="*/ 143656 w 438150"/>
                            <a:gd name="connsiteY14" fmla="*/ 223582 h 381001"/>
                            <a:gd name="connsiteX15" fmla="*/ 99045 w 438150"/>
                            <a:gd name="connsiteY15" fmla="*/ 204455 h 381001"/>
                            <a:gd name="connsiteX16" fmla="*/ 106561 w 438150"/>
                            <a:gd name="connsiteY16" fmla="*/ 186951 h 381001"/>
                            <a:gd name="connsiteX17" fmla="*/ 150717 w 438150"/>
                            <a:gd name="connsiteY17" fmla="*/ 205878 h 381001"/>
                            <a:gd name="connsiteX18" fmla="*/ 154652 w 438150"/>
                            <a:gd name="connsiteY18" fmla="*/ 206706 h 381001"/>
                            <a:gd name="connsiteX19" fmla="*/ 157414 w 438150"/>
                            <a:gd name="connsiteY19" fmla="*/ 206110 h 381001"/>
                            <a:gd name="connsiteX20" fmla="*/ 161905 w 438150"/>
                            <a:gd name="connsiteY20" fmla="*/ 201701 h 381001"/>
                            <a:gd name="connsiteX21" fmla="*/ 157554 w 438150"/>
                            <a:gd name="connsiteY21" fmla="*/ 190885 h 381001"/>
                            <a:gd name="connsiteX22" fmla="*/ 107696 w 438150"/>
                            <a:gd name="connsiteY22" fmla="*/ 169605 h 381001"/>
                            <a:gd name="connsiteX23" fmla="*/ 92690 w 438150"/>
                            <a:gd name="connsiteY23" fmla="*/ 147643 h 381001"/>
                            <a:gd name="connsiteX24" fmla="*/ 115016 w 438150"/>
                            <a:gd name="connsiteY24" fmla="*/ 152022 h 381001"/>
                            <a:gd name="connsiteX25" fmla="*/ 165032 w 438150"/>
                            <a:gd name="connsiteY25" fmla="*/ 173362 h 381001"/>
                            <a:gd name="connsiteX26" fmla="*/ 181570 w 438150"/>
                            <a:gd name="connsiteY26" fmla="*/ 196614 h 381001"/>
                            <a:gd name="connsiteX27" fmla="*/ 240497 w 438150"/>
                            <a:gd name="connsiteY27" fmla="*/ 170363 h 381001"/>
                            <a:gd name="connsiteX28" fmla="*/ 276729 w 438150"/>
                            <a:gd name="connsiteY28" fmla="*/ 183638 h 381001"/>
                            <a:gd name="connsiteX29" fmla="*/ 263454 w 438150"/>
                            <a:gd name="connsiteY29" fmla="*/ 219871 h 381001"/>
                            <a:gd name="connsiteX30" fmla="*/ 147768 w 438150"/>
                            <a:gd name="connsiteY30" fmla="*/ 272559 h 381001"/>
                            <a:gd name="connsiteX31" fmla="*/ 125164 w 438150"/>
                            <a:gd name="connsiteY31" fmla="*/ 276251 h 381001"/>
                            <a:gd name="connsiteX32" fmla="*/ 101603 w 438150"/>
                            <a:gd name="connsiteY32" fmla="*/ 273624 h 381001"/>
                            <a:gd name="connsiteX33" fmla="*/ 51271 w 438150"/>
                            <a:gd name="connsiteY33" fmla="*/ 261952 h 381001"/>
                            <a:gd name="connsiteX34" fmla="*/ 0 w 438150"/>
                            <a:gd name="connsiteY34" fmla="*/ 261952 h 381001"/>
                            <a:gd name="connsiteX35" fmla="*/ 0 w 438150"/>
                            <a:gd name="connsiteY35" fmla="*/ 161950 h 381001"/>
                            <a:gd name="connsiteX36" fmla="*/ 50127 w 438150"/>
                            <a:gd name="connsiteY36" fmla="*/ 161950 h 381001"/>
                            <a:gd name="connsiteX37" fmla="*/ 70414 w 438150"/>
                            <a:gd name="connsiteY37" fmla="*/ 152268 h 381001"/>
                            <a:gd name="connsiteX38" fmla="*/ 92690 w 438150"/>
                            <a:gd name="connsiteY38" fmla="*/ 147643 h 381001"/>
                            <a:gd name="connsiteX39" fmla="*/ 262044 w 438150"/>
                            <a:gd name="connsiteY39" fmla="*/ 76253 h 381001"/>
                            <a:gd name="connsiteX40" fmla="*/ 281555 w 438150"/>
                            <a:gd name="connsiteY40" fmla="*/ 81449 h 381001"/>
                            <a:gd name="connsiteX41" fmla="*/ 438150 w 438150"/>
                            <a:gd name="connsiteY41" fmla="*/ 172772 h 381001"/>
                            <a:gd name="connsiteX42" fmla="*/ 428552 w 438150"/>
                            <a:gd name="connsiteY42" fmla="*/ 189225 h 381001"/>
                            <a:gd name="connsiteX43" fmla="*/ 390494 w 438150"/>
                            <a:gd name="connsiteY43" fmla="*/ 167031 h 381001"/>
                            <a:gd name="connsiteX44" fmla="*/ 390494 w 438150"/>
                            <a:gd name="connsiteY44" fmla="*/ 333381 h 381001"/>
                            <a:gd name="connsiteX45" fmla="*/ 342874 w 438150"/>
                            <a:gd name="connsiteY45" fmla="*/ 381001 h 381001"/>
                            <a:gd name="connsiteX46" fmla="*/ 180969 w 438150"/>
                            <a:gd name="connsiteY46" fmla="*/ 381001 h 381001"/>
                            <a:gd name="connsiteX47" fmla="*/ 133350 w 438150"/>
                            <a:gd name="connsiteY47" fmla="*/ 333381 h 381001"/>
                            <a:gd name="connsiteX48" fmla="*/ 133350 w 438150"/>
                            <a:gd name="connsiteY48" fmla="*/ 295285 h 381001"/>
                            <a:gd name="connsiteX49" fmla="*/ 152398 w 438150"/>
                            <a:gd name="connsiteY49" fmla="*/ 295285 h 381001"/>
                            <a:gd name="connsiteX50" fmla="*/ 152398 w 438150"/>
                            <a:gd name="connsiteY50" fmla="*/ 333381 h 381001"/>
                            <a:gd name="connsiteX51" fmla="*/ 180969 w 438150"/>
                            <a:gd name="connsiteY51" fmla="*/ 361953 h 381001"/>
                            <a:gd name="connsiteX52" fmla="*/ 342874 w 438150"/>
                            <a:gd name="connsiteY52" fmla="*/ 361953 h 381001"/>
                            <a:gd name="connsiteX53" fmla="*/ 371446 w 438150"/>
                            <a:gd name="connsiteY53" fmla="*/ 333381 h 381001"/>
                            <a:gd name="connsiteX54" fmla="*/ 371446 w 438150"/>
                            <a:gd name="connsiteY54" fmla="*/ 155922 h 381001"/>
                            <a:gd name="connsiteX55" fmla="*/ 271994 w 438150"/>
                            <a:gd name="connsiteY55" fmla="*/ 97925 h 381001"/>
                            <a:gd name="connsiteX56" fmla="*/ 252128 w 438150"/>
                            <a:gd name="connsiteY56" fmla="*/ 97976 h 381001"/>
                            <a:gd name="connsiteX57" fmla="*/ 224189 w 438150"/>
                            <a:gd name="connsiteY57" fmla="*/ 114229 h 381001"/>
                            <a:gd name="connsiteX58" fmla="*/ 214610 w 438150"/>
                            <a:gd name="connsiteY58" fmla="*/ 97767 h 381001"/>
                            <a:gd name="connsiteX59" fmla="*/ 242549 w 438150"/>
                            <a:gd name="connsiteY59" fmla="*/ 81514 h 381001"/>
                            <a:gd name="connsiteX60" fmla="*/ 262044 w 438150"/>
                            <a:gd name="connsiteY60" fmla="*/ 76253 h 381001"/>
                            <a:gd name="connsiteX61" fmla="*/ 157162 w 438150"/>
                            <a:gd name="connsiteY61" fmla="*/ 71434 h 381001"/>
                            <a:gd name="connsiteX62" fmla="*/ 176212 w 438150"/>
                            <a:gd name="connsiteY62" fmla="*/ 71434 h 381001"/>
                            <a:gd name="connsiteX63" fmla="*/ 176212 w 438150"/>
                            <a:gd name="connsiteY63" fmla="*/ 90474 h 381001"/>
                            <a:gd name="connsiteX64" fmla="*/ 195262 w 438150"/>
                            <a:gd name="connsiteY64" fmla="*/ 90474 h 381001"/>
                            <a:gd name="connsiteX65" fmla="*/ 195262 w 438150"/>
                            <a:gd name="connsiteY65" fmla="*/ 109524 h 381001"/>
                            <a:gd name="connsiteX66" fmla="*/ 176212 w 438150"/>
                            <a:gd name="connsiteY66" fmla="*/ 109524 h 381001"/>
                            <a:gd name="connsiteX67" fmla="*/ 176212 w 438150"/>
                            <a:gd name="connsiteY67" fmla="*/ 128574 h 381001"/>
                            <a:gd name="connsiteX68" fmla="*/ 157162 w 438150"/>
                            <a:gd name="connsiteY68" fmla="*/ 128574 h 381001"/>
                            <a:gd name="connsiteX69" fmla="*/ 157162 w 438150"/>
                            <a:gd name="connsiteY69" fmla="*/ 109524 h 381001"/>
                            <a:gd name="connsiteX70" fmla="*/ 138112 w 438150"/>
                            <a:gd name="connsiteY70" fmla="*/ 109524 h 381001"/>
                            <a:gd name="connsiteX71" fmla="*/ 138112 w 438150"/>
                            <a:gd name="connsiteY71" fmla="*/ 90474 h 381001"/>
                            <a:gd name="connsiteX72" fmla="*/ 157162 w 438150"/>
                            <a:gd name="connsiteY72" fmla="*/ 90474 h 381001"/>
                            <a:gd name="connsiteX73" fmla="*/ 166409 w 438150"/>
                            <a:gd name="connsiteY73" fmla="*/ 0 h 381001"/>
                            <a:gd name="connsiteX74" fmla="*/ 193723 w 438150"/>
                            <a:gd name="connsiteY74" fmla="*/ 9751 h 381001"/>
                            <a:gd name="connsiteX75" fmla="*/ 199808 w 438150"/>
                            <a:gd name="connsiteY75" fmla="*/ 70481 h 381001"/>
                            <a:gd name="connsiteX76" fmla="*/ 198087 w 438150"/>
                            <a:gd name="connsiteY76" fmla="*/ 72439 h 381001"/>
                            <a:gd name="connsiteX77" fmla="*/ 183824 w 438150"/>
                            <a:gd name="connsiteY77" fmla="*/ 59818 h 381001"/>
                            <a:gd name="connsiteX78" fmla="*/ 185293 w 438150"/>
                            <a:gd name="connsiteY78" fmla="*/ 58158 h 381001"/>
                            <a:gd name="connsiteX79" fmla="*/ 183406 w 438150"/>
                            <a:gd name="connsiteY79" fmla="*/ 26061 h 381001"/>
                            <a:gd name="connsiteX80" fmla="*/ 149420 w 438150"/>
                            <a:gd name="connsiteY80" fmla="*/ 26061 h 381001"/>
                            <a:gd name="connsiteX81" fmla="*/ 128565 w 438150"/>
                            <a:gd name="connsiteY81" fmla="*/ 47030 h 381001"/>
                            <a:gd name="connsiteX82" fmla="*/ 107663 w 438150"/>
                            <a:gd name="connsiteY82" fmla="*/ 26089 h 381001"/>
                            <a:gd name="connsiteX83" fmla="*/ 73669 w 438150"/>
                            <a:gd name="connsiteY83" fmla="*/ 26061 h 381001"/>
                            <a:gd name="connsiteX84" fmla="*/ 73669 w 438150"/>
                            <a:gd name="connsiteY84" fmla="*/ 60265 h 381001"/>
                            <a:gd name="connsiteX85" fmla="*/ 141685 w 438150"/>
                            <a:gd name="connsiteY85" fmla="*/ 126513 h 381001"/>
                            <a:gd name="connsiteX86" fmla="*/ 128407 w 438150"/>
                            <a:gd name="connsiteY86" fmla="*/ 140158 h 381001"/>
                            <a:gd name="connsiteX87" fmla="*/ 60289 w 438150"/>
                            <a:gd name="connsiteY87" fmla="*/ 73806 h 381001"/>
                            <a:gd name="connsiteX88" fmla="*/ 60134 w 438150"/>
                            <a:gd name="connsiteY88" fmla="*/ 12794 h 381001"/>
                            <a:gd name="connsiteX89" fmla="*/ 121146 w 438150"/>
                            <a:gd name="connsiteY89" fmla="*/ 12640 h 381001"/>
                            <a:gd name="connsiteX90" fmla="*/ 128547 w 438150"/>
                            <a:gd name="connsiteY90" fmla="*/ 20048 h 381001"/>
                            <a:gd name="connsiteX91" fmla="*/ 135929 w 438150"/>
                            <a:gd name="connsiteY91" fmla="*/ 12621 h 381001"/>
                            <a:gd name="connsiteX92" fmla="*/ 166409 w 438150"/>
                            <a:gd name="connsiteY92" fmla="*/ 0 h 38100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</a:cxnLst>
                          <a:rect l="l" t="t" r="r" b="b"/>
                          <a:pathLst>
                            <a:path w="438150" h="381001" extrusionOk="0">
                              <a:moveTo>
                                <a:pt x="107696" y="169605"/>
                              </a:moveTo>
                              <a:cubicBezTo>
                                <a:pt x="98227" y="165721"/>
                                <a:pt x="87605" y="165744"/>
                                <a:pt x="78154" y="169670"/>
                              </a:cubicBezTo>
                              <a:cubicBezTo>
                                <a:pt x="68610" y="173916"/>
                                <a:pt x="56759" y="179938"/>
                                <a:pt x="56703" y="179966"/>
                              </a:cubicBezTo>
                              <a:lnTo>
                                <a:pt x="54666" y="180998"/>
                              </a:lnTo>
                              <a:lnTo>
                                <a:pt x="19050" y="180998"/>
                              </a:lnTo>
                              <a:lnTo>
                                <a:pt x="19050" y="242904"/>
                              </a:lnTo>
                              <a:lnTo>
                                <a:pt x="54592" y="243164"/>
                              </a:lnTo>
                              <a:cubicBezTo>
                                <a:pt x="55020" y="243267"/>
                                <a:pt x="97427" y="253367"/>
                                <a:pt x="105324" y="254944"/>
                              </a:cubicBezTo>
                              <a:cubicBezTo>
                                <a:pt x="117104" y="257856"/>
                                <a:pt x="129426" y="257770"/>
                                <a:pt x="141164" y="254693"/>
                              </a:cubicBezTo>
                              <a:cubicBezTo>
                                <a:pt x="147470" y="252363"/>
                                <a:pt x="212945" y="222261"/>
                                <a:pt x="255426" y="202600"/>
                              </a:cubicBezTo>
                              <a:cubicBezTo>
                                <a:pt x="259533" y="200661"/>
                                <a:pt x="261297" y="195765"/>
                                <a:pt x="259371" y="191653"/>
                              </a:cubicBezTo>
                              <a:cubicBezTo>
                                <a:pt x="257440" y="187531"/>
                                <a:pt x="252534" y="185755"/>
                                <a:pt x="248413" y="187686"/>
                              </a:cubicBezTo>
                              <a:cubicBezTo>
                                <a:pt x="245167" y="189137"/>
                                <a:pt x="172445" y="221573"/>
                                <a:pt x="166455" y="224135"/>
                              </a:cubicBezTo>
                              <a:cubicBezTo>
                                <a:pt x="162371" y="225736"/>
                                <a:pt x="157953" y="226293"/>
                                <a:pt x="153600" y="225758"/>
                              </a:cubicBezTo>
                              <a:cubicBezTo>
                                <a:pt x="150178" y="225664"/>
                                <a:pt x="146805" y="224925"/>
                                <a:pt x="143656" y="223582"/>
                              </a:cubicBezTo>
                              <a:lnTo>
                                <a:pt x="99045" y="204455"/>
                              </a:lnTo>
                              <a:lnTo>
                                <a:pt x="106561" y="186951"/>
                              </a:lnTo>
                              <a:lnTo>
                                <a:pt x="150717" y="205878"/>
                              </a:lnTo>
                              <a:cubicBezTo>
                                <a:pt x="152004" y="206261"/>
                                <a:pt x="153320" y="206538"/>
                                <a:pt x="154652" y="206706"/>
                              </a:cubicBezTo>
                              <a:cubicBezTo>
                                <a:pt x="155600" y="206667"/>
                                <a:pt x="156534" y="206465"/>
                                <a:pt x="157414" y="206110"/>
                              </a:cubicBezTo>
                              <a:cubicBezTo>
                                <a:pt x="159435" y="205292"/>
                                <a:pt x="161050" y="203707"/>
                                <a:pt x="161905" y="201701"/>
                              </a:cubicBezTo>
                              <a:cubicBezTo>
                                <a:pt x="163690" y="197512"/>
                                <a:pt x="161742" y="192670"/>
                                <a:pt x="157554" y="190885"/>
                              </a:cubicBezTo>
                              <a:cubicBezTo>
                                <a:pt x="157535" y="190871"/>
                                <a:pt x="114347" y="172377"/>
                                <a:pt x="107696" y="169605"/>
                              </a:cubicBezTo>
                              <a:close/>
                              <a:moveTo>
                                <a:pt x="92690" y="147643"/>
                              </a:moveTo>
                              <a:cubicBezTo>
                                <a:pt x="100275" y="147601"/>
                                <a:pt x="107868" y="149060"/>
                                <a:pt x="115016" y="152022"/>
                              </a:cubicBezTo>
                              <a:cubicBezTo>
                                <a:pt x="121695" y="154808"/>
                                <a:pt x="165032" y="173362"/>
                                <a:pt x="165032" y="173362"/>
                              </a:cubicBezTo>
                              <a:cubicBezTo>
                                <a:pt x="174466" y="177401"/>
                                <a:pt x="180850" y="186377"/>
                                <a:pt x="181570" y="196614"/>
                              </a:cubicBezTo>
                              <a:cubicBezTo>
                                <a:pt x="205615" y="185919"/>
                                <a:pt x="239985" y="170591"/>
                                <a:pt x="240497" y="170363"/>
                              </a:cubicBezTo>
                              <a:cubicBezTo>
                                <a:pt x="254168" y="164024"/>
                                <a:pt x="270390" y="169967"/>
                                <a:pt x="276729" y="183638"/>
                              </a:cubicBezTo>
                              <a:cubicBezTo>
                                <a:pt x="283068" y="197310"/>
                                <a:pt x="277125" y="213531"/>
                                <a:pt x="263454" y="219871"/>
                              </a:cubicBezTo>
                              <a:cubicBezTo>
                                <a:pt x="252543" y="224921"/>
                                <a:pt x="156809" y="269215"/>
                                <a:pt x="147768" y="272559"/>
                              </a:cubicBezTo>
                              <a:cubicBezTo>
                                <a:pt x="140511" y="275116"/>
                                <a:pt x="132858" y="276366"/>
                                <a:pt x="125164" y="276251"/>
                              </a:cubicBezTo>
                              <a:cubicBezTo>
                                <a:pt x="117244" y="276144"/>
                                <a:pt x="109353" y="275264"/>
                                <a:pt x="101603" y="273624"/>
                              </a:cubicBezTo>
                              <a:cubicBezTo>
                                <a:pt x="93994" y="272108"/>
                                <a:pt x="58164" y="263593"/>
                                <a:pt x="51271" y="261952"/>
                              </a:cubicBezTo>
                              <a:lnTo>
                                <a:pt x="0" y="261952"/>
                              </a:lnTo>
                              <a:lnTo>
                                <a:pt x="0" y="161950"/>
                              </a:lnTo>
                              <a:lnTo>
                                <a:pt x="50127" y="161950"/>
                              </a:lnTo>
                              <a:cubicBezTo>
                                <a:pt x="54043" y="159988"/>
                                <a:pt x="62843" y="155635"/>
                                <a:pt x="70414" y="152268"/>
                              </a:cubicBezTo>
                              <a:cubicBezTo>
                                <a:pt x="77528" y="149228"/>
                                <a:pt x="85105" y="147685"/>
                                <a:pt x="92690" y="147643"/>
                              </a:cubicBezTo>
                              <a:close/>
                              <a:moveTo>
                                <a:pt x="262044" y="76253"/>
                              </a:moveTo>
                              <a:cubicBezTo>
                                <a:pt x="268778" y="76242"/>
                                <a:pt x="275516" y="77974"/>
                                <a:pt x="281555" y="81449"/>
                              </a:cubicBezTo>
                              <a:lnTo>
                                <a:pt x="438150" y="172772"/>
                              </a:lnTo>
                              <a:lnTo>
                                <a:pt x="428552" y="189225"/>
                              </a:lnTo>
                              <a:lnTo>
                                <a:pt x="390494" y="167031"/>
                              </a:lnTo>
                              <a:lnTo>
                                <a:pt x="390494" y="333381"/>
                              </a:lnTo>
                              <a:cubicBezTo>
                                <a:pt x="389837" y="359404"/>
                                <a:pt x="368897" y="380344"/>
                                <a:pt x="342874" y="381001"/>
                              </a:cubicBezTo>
                              <a:lnTo>
                                <a:pt x="180969" y="381001"/>
                              </a:lnTo>
                              <a:cubicBezTo>
                                <a:pt x="154947" y="380344"/>
                                <a:pt x="134007" y="359404"/>
                                <a:pt x="133350" y="333381"/>
                              </a:cubicBezTo>
                              <a:lnTo>
                                <a:pt x="133350" y="295285"/>
                              </a:lnTo>
                              <a:lnTo>
                                <a:pt x="152398" y="295285"/>
                              </a:lnTo>
                              <a:lnTo>
                                <a:pt x="152398" y="333381"/>
                              </a:lnTo>
                              <a:cubicBezTo>
                                <a:pt x="152976" y="348915"/>
                                <a:pt x="165435" y="361375"/>
                                <a:pt x="180969" y="361953"/>
                              </a:cubicBezTo>
                              <a:lnTo>
                                <a:pt x="342874" y="361953"/>
                              </a:lnTo>
                              <a:cubicBezTo>
                                <a:pt x="358408" y="361375"/>
                                <a:pt x="370868" y="348915"/>
                                <a:pt x="371446" y="333381"/>
                              </a:cubicBezTo>
                              <a:lnTo>
                                <a:pt x="371446" y="155922"/>
                              </a:lnTo>
                              <a:lnTo>
                                <a:pt x="271994" y="97925"/>
                              </a:lnTo>
                              <a:cubicBezTo>
                                <a:pt x="265837" y="94397"/>
                                <a:pt x="258267" y="94417"/>
                                <a:pt x="252128" y="97976"/>
                              </a:cubicBezTo>
                              <a:lnTo>
                                <a:pt x="224189" y="114229"/>
                              </a:lnTo>
                              <a:lnTo>
                                <a:pt x="214610" y="97767"/>
                              </a:lnTo>
                              <a:lnTo>
                                <a:pt x="242549" y="81514"/>
                              </a:lnTo>
                              <a:cubicBezTo>
                                <a:pt x="248577" y="78019"/>
                                <a:pt x="255309" y="76265"/>
                                <a:pt x="262044" y="76253"/>
                              </a:cubicBezTo>
                              <a:close/>
                              <a:moveTo>
                                <a:pt x="157162" y="71434"/>
                              </a:moveTo>
                              <a:lnTo>
                                <a:pt x="176212" y="71434"/>
                              </a:lnTo>
                              <a:lnTo>
                                <a:pt x="176212" y="90474"/>
                              </a:lnTo>
                              <a:lnTo>
                                <a:pt x="195262" y="90474"/>
                              </a:lnTo>
                              <a:lnTo>
                                <a:pt x="195262" y="109524"/>
                              </a:lnTo>
                              <a:lnTo>
                                <a:pt x="176212" y="109524"/>
                              </a:lnTo>
                              <a:lnTo>
                                <a:pt x="176212" y="128574"/>
                              </a:lnTo>
                              <a:lnTo>
                                <a:pt x="157162" y="128574"/>
                              </a:lnTo>
                              <a:lnTo>
                                <a:pt x="157162" y="109524"/>
                              </a:lnTo>
                              <a:lnTo>
                                <a:pt x="138112" y="109524"/>
                              </a:lnTo>
                              <a:lnTo>
                                <a:pt x="138112" y="90474"/>
                              </a:lnTo>
                              <a:lnTo>
                                <a:pt x="157162" y="90474"/>
                              </a:lnTo>
                              <a:close/>
                              <a:moveTo>
                                <a:pt x="166409" y="0"/>
                              </a:moveTo>
                              <a:cubicBezTo>
                                <a:pt x="176366" y="2"/>
                                <a:pt x="186016" y="3447"/>
                                <a:pt x="193723" y="9751"/>
                              </a:cubicBezTo>
                              <a:cubicBezTo>
                                <a:pt x="212173" y="24841"/>
                                <a:pt x="214898" y="52031"/>
                                <a:pt x="199808" y="70481"/>
                              </a:cubicBezTo>
                              <a:lnTo>
                                <a:pt x="198087" y="72439"/>
                              </a:lnTo>
                              <a:lnTo>
                                <a:pt x="183824" y="59818"/>
                              </a:lnTo>
                              <a:lnTo>
                                <a:pt x="185293" y="58158"/>
                              </a:lnTo>
                              <a:cubicBezTo>
                                <a:pt x="192935" y="48541"/>
                                <a:pt x="192122" y="34716"/>
                                <a:pt x="183406" y="26061"/>
                              </a:cubicBezTo>
                              <a:cubicBezTo>
                                <a:pt x="173881" y="17021"/>
                                <a:pt x="158945" y="17021"/>
                                <a:pt x="149420" y="26061"/>
                              </a:cubicBezTo>
                              <a:lnTo>
                                <a:pt x="128565" y="47030"/>
                              </a:lnTo>
                              <a:lnTo>
                                <a:pt x="107663" y="26089"/>
                              </a:lnTo>
                              <a:cubicBezTo>
                                <a:pt x="98151" y="17018"/>
                                <a:pt x="83195" y="17006"/>
                                <a:pt x="73669" y="26061"/>
                              </a:cubicBezTo>
                              <a:cubicBezTo>
                                <a:pt x="64333" y="35551"/>
                                <a:pt x="64333" y="50774"/>
                                <a:pt x="73669" y="60265"/>
                              </a:cubicBezTo>
                              <a:lnTo>
                                <a:pt x="141685" y="126513"/>
                              </a:lnTo>
                              <a:lnTo>
                                <a:pt x="128407" y="140158"/>
                              </a:lnTo>
                              <a:lnTo>
                                <a:pt x="60289" y="73806"/>
                              </a:lnTo>
                              <a:cubicBezTo>
                                <a:pt x="43398" y="57001"/>
                                <a:pt x="43328" y="29685"/>
                                <a:pt x="60134" y="12794"/>
                              </a:cubicBezTo>
                              <a:cubicBezTo>
                                <a:pt x="76939" y="-4096"/>
                                <a:pt x="104255" y="-4166"/>
                                <a:pt x="121146" y="12640"/>
                              </a:cubicBezTo>
                              <a:lnTo>
                                <a:pt x="128547" y="20048"/>
                              </a:lnTo>
                              <a:lnTo>
                                <a:pt x="135929" y="12621"/>
                              </a:lnTo>
                              <a:cubicBezTo>
                                <a:pt x="143989" y="4502"/>
                                <a:pt x="154969" y="-44"/>
                                <a:pt x="16640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57" o:spid="_x0000_s57" style="position:absolute;mso-wrap-distance-left:9.0pt;mso-wrap-distance-top:0.0pt;mso-wrap-distance-right:9.0pt;mso-wrap-distance-bottom:0.0pt;z-index:251713536;o:allowoverlap:true;o:allowincell:true;mso-position-horizontal-relative:text;margin-left:211.3pt;mso-position-horizontal:absolute;mso-position-vertical-relative:text;margin-top:5.6pt;mso-position-vertical:absolute;width:28.0pt;height:24.4pt;" coordsize="100000,100000" path="m24579,44514l24579,44514c22417,43494,19993,43502,17836,44532l17836,44532c15657,45645,12954,47227,12940,47235l12475,47504l4347,47504l4347,63754l12458,63820l12458,63820c12556,63847,22234,66499,24037,66914l24037,66914c26727,67678,29537,67654,32218,66848l32218,66848c33657,66235,48600,58335,58296,53175l58296,53175c59234,52667,59634,51381,59197,50302l59197,50302c58755,49218,57634,48753,56694,49261l56694,49261c55954,49642,39356,58154,37988,58828l37988,58828c37058,59246,36049,59392,35056,59254l35056,59254c34275,59227,33505,59033,32785,58681l22604,53662l24319,49067l34398,54035l34398,54035c34692,54136,34991,54208,35296,54251l35296,54251c35512,54243,35725,54190,35926,54096l35926,54096c36387,53881,36755,53465,36951,52938l36951,52938c37359,51838,36914,50568,35958,50100l35958,50100c35954,50097,26097,45243,24579,44514xm21153,38749l21153,38749c22884,38738,24618,39122,26250,39899l26250,39899c27773,40632,37664,45501,37664,45501l37664,45501c39817,46561,41275,48918,41440,51604l41440,51604c46926,48795,54771,44772,54889,44713l54889,44713c58009,43049,61711,44609,63157,48199l63157,48199c64604,51785,63248,56043,60127,57707l60127,57707c57637,59033,35787,70658,33725,71537l33725,71537c32067,72208,30322,72535,28565,72506l28565,72506c26757,72476,24956,72247,23188,71816l23188,71816c21451,71417,13273,69183,11701,68751l0,68751l0,42506l11440,42506l11440,42506c12333,41989,14343,40847,16069,39963l16069,39963c17692,39167,19424,38760,21153,38749xm59806,20012l59806,20012c61343,20010,62880,20465,64259,21375l100000,45344l97808,49663l89123,43840l89123,87499l89123,87499c88972,94331,84192,99827,78255,100000l41301,100000l41301,100000c35363,99827,30583,94331,30433,87499l30433,77501l34780,77501l34780,87499l34780,87499c34912,91578,37757,94848,41301,95000l78255,95000l78255,95000c81799,94848,84644,91578,84775,87499l84775,40922l62076,25700l62076,25700c60671,24776,58944,24781,57542,25713l51167,29981l48979,25660l55356,21394l55356,21394c56731,20476,58269,20015,59806,20012xm35868,18747l40215,18747l40215,23745l44565,23745l44565,28746l40215,28746l40215,33746l35868,33746l35868,28746l31521,28746l31521,23745l35868,23745xm37979,0l37979,0c40252,0,42454,903,44213,2559l44213,2559c48424,6518,49046,13654,45602,18497l45208,19011l41954,15699l42289,15262l42289,15262c44032,12738,43847,9111,41859,6838l41859,6838c39685,4465,36275,4465,34102,6838l29343,12341l24572,6846l24572,6846c22400,4465,18986,4463,16813,6838l16813,6838c14683,9330,14683,13326,16813,15816l32336,33203l29306,36787l13759,19371l13759,19371c9903,14959,9887,7791,13722,3358l13722,3358c17558,-1072,23794,-1091,27648,3315l29338,5261l31023,3312l31023,3312c32861,1180,35368,-10,37979,0xe" fillcolor="#000000" stroked="f" strokeweight="0.75pt">
                <v:path textboxrect="0,0,100000,99999"/>
              </v:shape>
            </w:pict>
          </mc:Fallback>
        </mc:AlternateContent>
      </w:r>
      <w:r>
        <w:rPr>
          <w:rFonts w:ascii="TheSansOffice" w:hAnsi="TheSansOffice"/>
          <w:noProof/>
          <w:color w:val="000000" w:themeColor="text1"/>
          <w:lang w:eastAsia="de-DE"/>
        </w:rPr>
        <mc:AlternateContent>
          <mc:Choice Requires="wps">
            <w:drawing>
              <wp:inline distT="0" distB="0" distL="0" distR="0" wp14:anchorId="3A9A2472" wp14:editId="4674EBE0">
                <wp:extent cx="5716026" cy="669956"/>
                <wp:effectExtent l="38100" t="19050" r="56515" b="15875"/>
                <wp:docPr id="48" name="Gleichschenkliges Dreieck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716026" cy="669956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BB75A8" w14:textId="77777777" w:rsidR="00C27A0D" w:rsidRDefault="00000000">
                            <w:pPr>
                              <w:spacing w:after="0" w:line="256" w:lineRule="auto"/>
                              <w:jc w:val="center"/>
                              <w:rPr>
                                <w:rFonts w:eastAsia="Calibri" w:hAnsi="Calibri"/>
                                <w:color w:val="000000"/>
                              </w:rPr>
                            </w:pPr>
                            <w:r>
                              <w:rPr>
                                <w:rFonts w:ascii="TheSansOffice" w:hAnsi="TheSansOffice"/>
                                <w:color w:val="000000" w:themeColor="text1"/>
                                <w:sz w:val="20"/>
                                <w:szCs w:val="20"/>
                              </w:rPr>
                              <w:t>Gesundheitskompetente Einrichtungen…</w:t>
                            </w:r>
                            <w:r>
                              <w:rPr>
                                <w:rFonts w:eastAsia="Calibri" w:hAnsi="Calibri"/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14:paraId="149D83E7" w14:textId="77777777" w:rsidR="00C27A0D" w:rsidRDefault="00C27A0D">
                            <w:pPr>
                              <w:spacing w:after="0" w:line="256" w:lineRule="auto"/>
                              <w:jc w:val="center"/>
                              <w:rPr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A9A2472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Gleichschenkliges Dreieck 24" o:spid="_x0000_s1026" type="#_x0000_t5" style="width:450.1pt;height:5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" fillcolor="#f2f2f2 [3052]" strokecolor="#f2f2f2 [3052]" strokeweight=".5pt">
                <v:shadow on="t" color="black" opacity="22937f" origin=",.5" offset="0,.63889mm"/>
                <v:textbox>
                  <w:txbxContent>
                    <w:p w14:paraId="4ABB75A8" w14:textId="77777777" w:rsidR="00C27A0D" w:rsidRDefault="00000000">
                      <w:pPr>
                        <w:spacing w:after="0" w:line="256" w:lineRule="auto"/>
                        <w:jc w:val="center"/>
                        <w:rPr>
                          <w:rFonts w:eastAsia="Calibri" w:hAnsi="Calibri"/>
                          <w:color w:val="000000"/>
                        </w:rPr>
                      </w:pPr>
                      <w:r>
                        <w:rPr>
                          <w:rFonts w:ascii="TheSansOffice" w:hAnsi="TheSansOffice"/>
                          <w:color w:val="000000" w:themeColor="text1"/>
                          <w:sz w:val="20"/>
                          <w:szCs w:val="20"/>
                        </w:rPr>
                        <w:t>Gesundheitskompetente Einrichtungen…</w:t>
                      </w:r>
                      <w:r>
                        <w:rPr>
                          <w:rFonts w:eastAsia="Calibri" w:hAnsi="Calibri"/>
                          <w:color w:val="000000" w:themeColor="text1"/>
                        </w:rPr>
                        <w:t xml:space="preserve"> </w:t>
                      </w:r>
                    </w:p>
                    <w:p w14:paraId="149D83E7" w14:textId="77777777" w:rsidR="00C27A0D" w:rsidRDefault="00C27A0D">
                      <w:pPr>
                        <w:spacing w:after="0" w:line="256" w:lineRule="auto"/>
                        <w:jc w:val="center"/>
                        <w:rPr>
                          <w:color w:val="000000"/>
                          <w:sz w:val="10"/>
                          <w:szCs w:val="1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9D9EE89" w14:textId="77777777" w:rsidR="00C27A0D" w:rsidRDefault="00000000">
      <w:pPr>
        <w:spacing w:after="120" w:line="276" w:lineRule="auto"/>
        <w:jc w:val="both"/>
        <w:rPr>
          <w:rFonts w:ascii="TheSansOffice" w:hAnsi="TheSansOffice"/>
          <w:color w:val="000000"/>
        </w:rPr>
      </w:pPr>
      <w:r>
        <w:rPr>
          <w:rFonts w:ascii="TheSansOffice" w:hAnsi="TheSansOffice"/>
          <w:noProof/>
          <w:color w:val="000000" w:themeColor="text1"/>
          <w:lang w:eastAsia="de-DE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0E89CEA3" wp14:editId="57C90A05">
                <wp:simplePos x="0" y="0"/>
                <wp:positionH relativeFrom="column">
                  <wp:posOffset>3122588</wp:posOffset>
                </wp:positionH>
                <wp:positionV relativeFrom="paragraph">
                  <wp:posOffset>52412</wp:posOffset>
                </wp:positionV>
                <wp:extent cx="196948" cy="196948"/>
                <wp:effectExtent l="0" t="0" r="0" b="0"/>
                <wp:wrapNone/>
                <wp:docPr id="49" name="Freeform: Shape 56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 bwMode="auto">
                        <a:xfrm>
                          <a:off x="0" y="0"/>
                          <a:ext cx="196948" cy="196948"/>
                        </a:xfrm>
                        <a:custGeom>
                          <a:avLst/>
                          <a:gdLst>
                            <a:gd name="connsiteX0" fmla="*/ 295278 w 438155"/>
                            <a:gd name="connsiteY0" fmla="*/ 214313 h 438150"/>
                            <a:gd name="connsiteX1" fmla="*/ 314328 w 438155"/>
                            <a:gd name="connsiteY1" fmla="*/ 233363 h 438150"/>
                            <a:gd name="connsiteX2" fmla="*/ 295278 w 438155"/>
                            <a:gd name="connsiteY2" fmla="*/ 252413 h 438150"/>
                            <a:gd name="connsiteX3" fmla="*/ 276228 w 438155"/>
                            <a:gd name="connsiteY3" fmla="*/ 233363 h 438150"/>
                            <a:gd name="connsiteX4" fmla="*/ 295278 w 438155"/>
                            <a:gd name="connsiteY4" fmla="*/ 214313 h 438150"/>
                            <a:gd name="connsiteX5" fmla="*/ 219078 w 438155"/>
                            <a:gd name="connsiteY5" fmla="*/ 214313 h 438150"/>
                            <a:gd name="connsiteX6" fmla="*/ 238128 w 438155"/>
                            <a:gd name="connsiteY6" fmla="*/ 233363 h 438150"/>
                            <a:gd name="connsiteX7" fmla="*/ 219078 w 438155"/>
                            <a:gd name="connsiteY7" fmla="*/ 252413 h 438150"/>
                            <a:gd name="connsiteX8" fmla="*/ 200028 w 438155"/>
                            <a:gd name="connsiteY8" fmla="*/ 233363 h 438150"/>
                            <a:gd name="connsiteX9" fmla="*/ 219078 w 438155"/>
                            <a:gd name="connsiteY9" fmla="*/ 214313 h 438150"/>
                            <a:gd name="connsiteX10" fmla="*/ 142878 w 438155"/>
                            <a:gd name="connsiteY10" fmla="*/ 214313 h 438150"/>
                            <a:gd name="connsiteX11" fmla="*/ 161928 w 438155"/>
                            <a:gd name="connsiteY11" fmla="*/ 233363 h 438150"/>
                            <a:gd name="connsiteX12" fmla="*/ 142878 w 438155"/>
                            <a:gd name="connsiteY12" fmla="*/ 252413 h 438150"/>
                            <a:gd name="connsiteX13" fmla="*/ 123828 w 438155"/>
                            <a:gd name="connsiteY13" fmla="*/ 233363 h 438150"/>
                            <a:gd name="connsiteX14" fmla="*/ 142878 w 438155"/>
                            <a:gd name="connsiteY14" fmla="*/ 214313 h 438150"/>
                            <a:gd name="connsiteX15" fmla="*/ 216845 w 438155"/>
                            <a:gd name="connsiteY15" fmla="*/ 19050 h 438150"/>
                            <a:gd name="connsiteX16" fmla="*/ 214908 w 438155"/>
                            <a:gd name="connsiteY16" fmla="*/ 19056 h 438150"/>
                            <a:gd name="connsiteX17" fmla="*/ 19056 w 438155"/>
                            <a:gd name="connsiteY17" fmla="*/ 217922 h 438150"/>
                            <a:gd name="connsiteX18" fmla="*/ 20107 w 438155"/>
                            <a:gd name="connsiteY18" fmla="*/ 418040 h 438150"/>
                            <a:gd name="connsiteX19" fmla="*/ 220236 w 438155"/>
                            <a:gd name="connsiteY19" fmla="*/ 419100 h 438150"/>
                            <a:gd name="connsiteX20" fmla="*/ 361303 w 438155"/>
                            <a:gd name="connsiteY20" fmla="*/ 361290 h 438150"/>
                            <a:gd name="connsiteX21" fmla="*/ 419099 w 438155"/>
                            <a:gd name="connsiteY21" fmla="*/ 220229 h 438150"/>
                            <a:gd name="connsiteX22" fmla="*/ 217920 w 438155"/>
                            <a:gd name="connsiteY22" fmla="*/ 19050 h 438150"/>
                            <a:gd name="connsiteX23" fmla="*/ 216845 w 438155"/>
                            <a:gd name="connsiteY23" fmla="*/ 0 h 438150"/>
                            <a:gd name="connsiteX24" fmla="*/ 218022 w 438155"/>
                            <a:gd name="connsiteY24" fmla="*/ 0 h 438150"/>
                            <a:gd name="connsiteX25" fmla="*/ 438149 w 438155"/>
                            <a:gd name="connsiteY25" fmla="*/ 220136 h 438150"/>
                            <a:gd name="connsiteX26" fmla="*/ 438155 w 438155"/>
                            <a:gd name="connsiteY26" fmla="*/ 222157 h 438150"/>
                            <a:gd name="connsiteX27" fmla="*/ 221310 w 438155"/>
                            <a:gd name="connsiteY27" fmla="*/ 438150 h 438150"/>
                            <a:gd name="connsiteX28" fmla="*/ 220133 w 438155"/>
                            <a:gd name="connsiteY28" fmla="*/ 438150 h 438150"/>
                            <a:gd name="connsiteX29" fmla="*/ 1159 w 438155"/>
                            <a:gd name="connsiteY29" fmla="*/ 436997 h 438150"/>
                            <a:gd name="connsiteX30" fmla="*/ 6 w 438155"/>
                            <a:gd name="connsiteY30" fmla="*/ 218015 h 438150"/>
                            <a:gd name="connsiteX31" fmla="*/ 0 w 438155"/>
                            <a:gd name="connsiteY31" fmla="*/ 215978 h 438150"/>
                            <a:gd name="connsiteX32" fmla="*/ 216845 w 438155"/>
                            <a:gd name="connsiteY32" fmla="*/ 0 h 4381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</a:cxnLst>
                          <a:rect l="l" t="t" r="r" b="b"/>
                          <a:pathLst>
                            <a:path w="438155" h="438150" extrusionOk="0">
                              <a:moveTo>
                                <a:pt x="295278" y="214313"/>
                              </a:moveTo>
                              <a:cubicBezTo>
                                <a:pt x="305799" y="214313"/>
                                <a:pt x="314328" y="222842"/>
                                <a:pt x="314328" y="233363"/>
                              </a:cubicBezTo>
                              <a:cubicBezTo>
                                <a:pt x="314328" y="243884"/>
                                <a:pt x="305799" y="252413"/>
                                <a:pt x="295278" y="252413"/>
                              </a:cubicBezTo>
                              <a:cubicBezTo>
                                <a:pt x="284757" y="252413"/>
                                <a:pt x="276228" y="243884"/>
                                <a:pt x="276228" y="233363"/>
                              </a:cubicBezTo>
                              <a:cubicBezTo>
                                <a:pt x="276228" y="222842"/>
                                <a:pt x="284757" y="214313"/>
                                <a:pt x="295278" y="214313"/>
                              </a:cubicBezTo>
                              <a:close/>
                              <a:moveTo>
                                <a:pt x="219078" y="214313"/>
                              </a:moveTo>
                              <a:cubicBezTo>
                                <a:pt x="229599" y="214313"/>
                                <a:pt x="238128" y="222842"/>
                                <a:pt x="238128" y="233363"/>
                              </a:cubicBezTo>
                              <a:cubicBezTo>
                                <a:pt x="238128" y="243884"/>
                                <a:pt x="229599" y="252413"/>
                                <a:pt x="219078" y="252413"/>
                              </a:cubicBezTo>
                              <a:cubicBezTo>
                                <a:pt x="208557" y="252413"/>
                                <a:pt x="200028" y="243884"/>
                                <a:pt x="200028" y="233363"/>
                              </a:cubicBezTo>
                              <a:cubicBezTo>
                                <a:pt x="200028" y="222842"/>
                                <a:pt x="208557" y="214313"/>
                                <a:pt x="219078" y="214313"/>
                              </a:cubicBezTo>
                              <a:close/>
                              <a:moveTo>
                                <a:pt x="142878" y="214313"/>
                              </a:moveTo>
                              <a:cubicBezTo>
                                <a:pt x="153399" y="214313"/>
                                <a:pt x="161928" y="222842"/>
                                <a:pt x="161928" y="233363"/>
                              </a:cubicBezTo>
                              <a:cubicBezTo>
                                <a:pt x="161928" y="243884"/>
                                <a:pt x="153399" y="252413"/>
                                <a:pt x="142878" y="252413"/>
                              </a:cubicBezTo>
                              <a:cubicBezTo>
                                <a:pt x="132357" y="252413"/>
                                <a:pt x="123828" y="243884"/>
                                <a:pt x="123828" y="233363"/>
                              </a:cubicBezTo>
                              <a:cubicBezTo>
                                <a:pt x="123828" y="222842"/>
                                <a:pt x="132357" y="214313"/>
                                <a:pt x="142878" y="214313"/>
                              </a:cubicBezTo>
                              <a:close/>
                              <a:moveTo>
                                <a:pt x="216845" y="19050"/>
                              </a:moveTo>
                              <a:cubicBezTo>
                                <a:pt x="216199" y="19049"/>
                                <a:pt x="215553" y="19051"/>
                                <a:pt x="214908" y="19056"/>
                              </a:cubicBezTo>
                              <a:cubicBezTo>
                                <a:pt x="105909" y="19888"/>
                                <a:pt x="18224" y="108924"/>
                                <a:pt x="19056" y="217922"/>
                              </a:cubicBezTo>
                              <a:lnTo>
                                <a:pt x="20107" y="418040"/>
                              </a:lnTo>
                              <a:lnTo>
                                <a:pt x="220236" y="419100"/>
                              </a:lnTo>
                              <a:cubicBezTo>
                                <a:pt x="273103" y="419502"/>
                                <a:pt x="323921" y="398676"/>
                                <a:pt x="361303" y="361290"/>
                              </a:cubicBezTo>
                              <a:cubicBezTo>
                                <a:pt x="398764" y="323962"/>
                                <a:pt x="419599" y="273111"/>
                                <a:pt x="419099" y="220229"/>
                              </a:cubicBezTo>
                              <a:cubicBezTo>
                                <a:pt x="418152" y="109516"/>
                                <a:pt x="328633" y="19998"/>
                                <a:pt x="217920" y="19050"/>
                              </a:cubicBezTo>
                              <a:close/>
                              <a:moveTo>
                                <a:pt x="216845" y="0"/>
                              </a:moveTo>
                              <a:lnTo>
                                <a:pt x="218022" y="0"/>
                              </a:lnTo>
                              <a:cubicBezTo>
                                <a:pt x="339165" y="1041"/>
                                <a:pt x="437114" y="98993"/>
                                <a:pt x="438149" y="220136"/>
                              </a:cubicBezTo>
                              <a:cubicBezTo>
                                <a:pt x="438154" y="220810"/>
                                <a:pt x="438156" y="221483"/>
                                <a:pt x="438155" y="222157"/>
                              </a:cubicBezTo>
                              <a:cubicBezTo>
                                <a:pt x="437920" y="341682"/>
                                <a:pt x="340835" y="438385"/>
                                <a:pt x="221310" y="438150"/>
                              </a:cubicBezTo>
                              <a:lnTo>
                                <a:pt x="220133" y="438150"/>
                              </a:lnTo>
                              <a:lnTo>
                                <a:pt x="1159" y="436997"/>
                              </a:lnTo>
                              <a:lnTo>
                                <a:pt x="6" y="218015"/>
                              </a:lnTo>
                              <a:cubicBezTo>
                                <a:pt x="1" y="217336"/>
                                <a:pt x="-1" y="216657"/>
                                <a:pt x="0" y="215978"/>
                              </a:cubicBezTo>
                              <a:cubicBezTo>
                                <a:pt x="240" y="96458"/>
                                <a:pt x="97325" y="-239"/>
                                <a:pt x="21684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59" o:spid="_x0000_s59" style="position:absolute;mso-wrap-distance-left:9.0pt;mso-wrap-distance-top:0.0pt;mso-wrap-distance-right:9.0pt;mso-wrap-distance-bottom:0.0pt;z-index:251715584;o:allowoverlap:true;o:allowincell:true;mso-position-horizontal-relative:text;margin-left:245.9pt;mso-position-horizontal:absolute;mso-position-vertical-relative:text;margin-top:4.1pt;mso-position-vertical:absolute;width:15.5pt;height:15.5pt;" coordsize="100000,100000" path="m67391,48912l67391,48912c69792,48912,71738,50859,71738,53259l71738,53259c71738,55662,69792,57609,67391,57609l67391,57609c64988,57609,63042,55662,63042,53259l63042,53259c63042,50859,64988,48912,67391,48912xm50000,48912l50000,48912c52400,48912,54347,50859,54347,53259l54347,53259c54347,55662,52400,57609,50000,57609l50000,57609c47597,57609,45650,55662,45650,53259l45650,53259c45650,50859,47597,48912,50000,48912xm32609,48912l32609,48912c35009,48912,36956,50859,36956,53259l36956,53259c36956,55662,35009,57609,32609,57609l32609,57609c30206,57609,28259,55662,28259,53259l28259,53259c28259,50859,30206,48912,32609,48912xm49488,4347l49488,4347c49343,4347,49194,4347,49046,4347l49046,4347c24171,4537,4157,24859,4347,49736l4588,95410l50264,95650l50264,95650c62329,95743,73928,90991,82458,82456l82458,82456c91009,73937,95764,62331,95650,50262l95650,50262c95433,24993,75002,4563,49734,4347xm49488,0l49757,0l49757,0c77407,236,99762,22593,99998,50241l99998,50241c99998,50396,100000,50549,100000,50701l100000,50701c99944,77981,77787,100053,50509,100000l50241,100000l264,99736l0,49757l0,49757c0,49602,0,49447,0,49292l0,49292c53,22014,22211,-52,49488,0xe" fillcolor="#000000" stroked="f" strokeweight="0.75pt">
                <v:path textboxrect="0,0,100000,100000"/>
              </v:shape>
            </w:pict>
          </mc:Fallback>
        </mc:AlternateContent>
      </w:r>
      <w:r>
        <w:rPr>
          <w:rFonts w:ascii="TheSansOffice" w:hAnsi="TheSansOffice"/>
          <w:b/>
          <w:noProof/>
          <w:color w:val="000000" w:themeColor="text1"/>
          <w:lang w:eastAsia="de-D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692549B" wp14:editId="46C4A2A3">
                <wp:simplePos x="0" y="0"/>
                <wp:positionH relativeFrom="margin">
                  <wp:align>left</wp:align>
                </wp:positionH>
                <wp:positionV relativeFrom="paragraph">
                  <wp:posOffset>4445</wp:posOffset>
                </wp:positionV>
                <wp:extent cx="553085" cy="3486150"/>
                <wp:effectExtent l="0" t="0" r="0" b="0"/>
                <wp:wrapNone/>
                <wp:docPr id="50" name="Textfeld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553085" cy="3486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AAE5E33" w14:textId="77777777" w:rsidR="00C27A0D" w:rsidRDefault="00000000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heSansOffice" w:hAnsi="TheSansOffice"/>
                                <w:noProof/>
                                <w:color w:val="000000" w:themeColor="text1"/>
                                <w:sz w:val="20"/>
                                <w:szCs w:val="20"/>
                                <w:lang w:eastAsia="de-DE"/>
                              </w:rPr>
                              <w:drawing>
                                <wp:inline distT="0" distB="0" distL="0" distR="0" wp14:anchorId="0886CCF9" wp14:editId="36721824">
                                  <wp:extent cx="218050" cy="210954"/>
                                  <wp:effectExtent l="0" t="0" r="0" b="0"/>
                                  <wp:docPr id="51" name="Grafik 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3654" cy="21637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E60A86A" w14:textId="77777777" w:rsidR="00C27A0D" w:rsidRDefault="00000000">
                            <w:pPr>
                              <w:spacing w:after="24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HF 1</w:t>
                            </w:r>
                          </w:p>
                          <w:p w14:paraId="7D29B4D5" w14:textId="77777777" w:rsidR="00C27A0D" w:rsidRDefault="00C27A0D">
                            <w:pPr>
                              <w:spacing w:after="24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40B56C6" w14:textId="77777777" w:rsidR="00C27A0D" w:rsidRDefault="00000000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szCs w:val="20"/>
                                <w:lang w:eastAsia="de-DE"/>
                              </w:rPr>
                              <w:drawing>
                                <wp:inline distT="0" distB="0" distL="0" distR="0" wp14:anchorId="5214F2F2" wp14:editId="08B90DE7">
                                  <wp:extent cx="295178" cy="239545"/>
                                  <wp:effectExtent l="0" t="0" r="0" b="8255"/>
                                  <wp:docPr id="52" name="Grafik 4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7306" cy="24127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20CCC77" w14:textId="77777777" w:rsidR="00C27A0D" w:rsidRDefault="00000000">
                            <w:pPr>
                              <w:spacing w:after="24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HF 2</w:t>
                            </w:r>
                          </w:p>
                          <w:p w14:paraId="400C9F3D" w14:textId="77777777" w:rsidR="00C27A0D" w:rsidRDefault="00C27A0D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F45AEDF" w14:textId="77777777" w:rsidR="00C27A0D" w:rsidRDefault="00000000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szCs w:val="20"/>
                                <w:lang w:eastAsia="de-DE"/>
                              </w:rPr>
                              <w:drawing>
                                <wp:inline distT="0" distB="0" distL="0" distR="0" wp14:anchorId="3E56FE2E" wp14:editId="2A620B72">
                                  <wp:extent cx="297772" cy="168812"/>
                                  <wp:effectExtent l="0" t="0" r="7620" b="3175"/>
                                  <wp:docPr id="53" name="Grafik 5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3040" cy="17179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F5264F8" w14:textId="77777777" w:rsidR="00C27A0D" w:rsidRDefault="00000000">
                            <w:pPr>
                              <w:spacing w:after="24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HF 3</w:t>
                            </w:r>
                          </w:p>
                          <w:p w14:paraId="46F874A1" w14:textId="77777777" w:rsidR="00C27A0D" w:rsidRDefault="00C27A0D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49F2C1D" w14:textId="77777777" w:rsidR="00C27A0D" w:rsidRDefault="00000000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szCs w:val="20"/>
                                <w:lang w:eastAsia="de-DE"/>
                              </w:rPr>
                              <w:drawing>
                                <wp:inline distT="0" distB="0" distL="0" distR="0" wp14:anchorId="0E5DDB00" wp14:editId="41A74686">
                                  <wp:extent cx="203982" cy="248028"/>
                                  <wp:effectExtent l="0" t="0" r="5715" b="0"/>
                                  <wp:docPr id="54" name="Grafik 5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8985" cy="25411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96C3665" w14:textId="77777777" w:rsidR="00C27A0D" w:rsidRDefault="00000000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HF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92549B" id="_x0000_t202" coordsize="21600,21600" o:spt="202" path="m,l,21600r21600,l21600,xe">
                <v:stroke joinstyle="miter"/>
                <v:path gradientshapeok="t" o:connecttype="rect"/>
              </v:shapetype>
              <v:shape id="Textfeld 61" o:spid="_x0000_s1027" type="#_x0000_t202" style="position:absolute;left:0;text-align:left;margin-left:0;margin-top:.35pt;width:43.55pt;height:274.5pt;z-index:2516736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" filled="f" stroked="f" strokeweight=".5pt">
                <v:textbox>
                  <w:txbxContent>
                    <w:p w14:paraId="4AAE5E33" w14:textId="77777777" w:rsidR="00C27A0D" w:rsidRDefault="00000000">
                      <w:pPr>
                        <w:spacing w:after="0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TheSansOffice" w:hAnsi="TheSansOffice"/>
                          <w:noProof/>
                          <w:color w:val="000000" w:themeColor="text1"/>
                          <w:sz w:val="20"/>
                          <w:szCs w:val="20"/>
                          <w:lang w:eastAsia="de-DE"/>
                        </w:rPr>
                        <w:drawing>
                          <wp:inline distT="0" distB="0" distL="0" distR="0" wp14:anchorId="0886CCF9" wp14:editId="36721824">
                            <wp:extent cx="218050" cy="210954"/>
                            <wp:effectExtent l="0" t="0" r="0" b="0"/>
                            <wp:docPr id="51" name="Grafik 4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2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23654" cy="21637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E60A86A" w14:textId="77777777" w:rsidR="00C27A0D" w:rsidRDefault="00000000">
                      <w:pPr>
                        <w:spacing w:after="240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HF 1</w:t>
                      </w:r>
                    </w:p>
                    <w:p w14:paraId="7D29B4D5" w14:textId="77777777" w:rsidR="00C27A0D" w:rsidRDefault="00C27A0D">
                      <w:pPr>
                        <w:spacing w:after="240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14:paraId="440B56C6" w14:textId="77777777" w:rsidR="00C27A0D" w:rsidRDefault="00000000">
                      <w:pPr>
                        <w:spacing w:after="0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noProof/>
                          <w:sz w:val="20"/>
                          <w:szCs w:val="20"/>
                          <w:lang w:eastAsia="de-DE"/>
                        </w:rPr>
                        <w:drawing>
                          <wp:inline distT="0" distB="0" distL="0" distR="0" wp14:anchorId="5214F2F2" wp14:editId="08B90DE7">
                            <wp:extent cx="295178" cy="239545"/>
                            <wp:effectExtent l="0" t="0" r="0" b="8255"/>
                            <wp:docPr id="52" name="Grafik 4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3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97306" cy="24127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20CCC77" w14:textId="77777777" w:rsidR="00C27A0D" w:rsidRDefault="00000000">
                      <w:pPr>
                        <w:spacing w:after="240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HF 2</w:t>
                      </w:r>
                    </w:p>
                    <w:p w14:paraId="400C9F3D" w14:textId="77777777" w:rsidR="00C27A0D" w:rsidRDefault="00C27A0D">
                      <w:pPr>
                        <w:spacing w:after="0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14:paraId="3F45AEDF" w14:textId="77777777" w:rsidR="00C27A0D" w:rsidRDefault="00000000">
                      <w:pPr>
                        <w:spacing w:after="0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noProof/>
                          <w:sz w:val="20"/>
                          <w:szCs w:val="20"/>
                          <w:lang w:eastAsia="de-DE"/>
                        </w:rPr>
                        <w:drawing>
                          <wp:inline distT="0" distB="0" distL="0" distR="0" wp14:anchorId="3E56FE2E" wp14:editId="2A620B72">
                            <wp:extent cx="297772" cy="168812"/>
                            <wp:effectExtent l="0" t="0" r="7620" b="3175"/>
                            <wp:docPr id="53" name="Grafik 5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303040" cy="17179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F5264F8" w14:textId="77777777" w:rsidR="00C27A0D" w:rsidRDefault="00000000">
                      <w:pPr>
                        <w:spacing w:after="240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HF 3</w:t>
                      </w:r>
                    </w:p>
                    <w:p w14:paraId="46F874A1" w14:textId="77777777" w:rsidR="00C27A0D" w:rsidRDefault="00C27A0D">
                      <w:pPr>
                        <w:spacing w:after="0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14:paraId="449F2C1D" w14:textId="77777777" w:rsidR="00C27A0D" w:rsidRDefault="00000000">
                      <w:pPr>
                        <w:spacing w:after="0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noProof/>
                          <w:sz w:val="20"/>
                          <w:szCs w:val="20"/>
                          <w:lang w:eastAsia="de-DE"/>
                        </w:rPr>
                        <w:drawing>
                          <wp:inline distT="0" distB="0" distL="0" distR="0" wp14:anchorId="0E5DDB00" wp14:editId="41A74686">
                            <wp:extent cx="203982" cy="248028"/>
                            <wp:effectExtent l="0" t="0" r="5715" b="0"/>
                            <wp:docPr id="54" name="Grafik 5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5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08985" cy="25411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96C3665" w14:textId="77777777" w:rsidR="00C27A0D" w:rsidRDefault="00000000">
                      <w:pPr>
                        <w:spacing w:after="0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HF 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eSansOffice" w:hAnsi="TheSansOffice"/>
          <w:noProof/>
          <w:color w:val="000000" w:themeColor="text1"/>
          <w:lang w:eastAsia="de-D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0A02960" wp14:editId="1B5FF968">
                <wp:simplePos x="0" y="0"/>
                <wp:positionH relativeFrom="column">
                  <wp:posOffset>2881630</wp:posOffset>
                </wp:positionH>
                <wp:positionV relativeFrom="paragraph">
                  <wp:posOffset>7620</wp:posOffset>
                </wp:positionV>
                <wp:extent cx="604520" cy="3486150"/>
                <wp:effectExtent l="0" t="0" r="0" b="0"/>
                <wp:wrapNone/>
                <wp:docPr id="55" name="Textfeld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604520" cy="3486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38AA92C" w14:textId="77777777" w:rsidR="00C27A0D" w:rsidRDefault="00C27A0D">
                            <w:pPr>
                              <w:spacing w:before="60"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988CF8E" w14:textId="77777777" w:rsidR="00C27A0D" w:rsidRDefault="00000000">
                            <w:pPr>
                              <w:spacing w:after="40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HF 5</w:t>
                            </w:r>
                          </w:p>
                          <w:p w14:paraId="508F5ADE" w14:textId="77777777" w:rsidR="00C27A0D" w:rsidRDefault="00000000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szCs w:val="20"/>
                                <w:lang w:eastAsia="de-DE"/>
                              </w:rPr>
                              <w:drawing>
                                <wp:inline distT="0" distB="0" distL="0" distR="0" wp14:anchorId="49494D02" wp14:editId="1C1C26C3">
                                  <wp:extent cx="315630" cy="246184"/>
                                  <wp:effectExtent l="0" t="0" r="8255" b="1905"/>
                                  <wp:docPr id="56" name="Grafik 5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6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8332" cy="24829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69DE026" w14:textId="77777777" w:rsidR="00C27A0D" w:rsidRDefault="00000000">
                            <w:pPr>
                              <w:spacing w:after="24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HF 6</w:t>
                            </w:r>
                          </w:p>
                          <w:p w14:paraId="11ACE20E" w14:textId="77777777" w:rsidR="00C27A0D" w:rsidRDefault="00C27A0D">
                            <w:pPr>
                              <w:spacing w:after="24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068FB2B" w14:textId="77777777" w:rsidR="00C27A0D" w:rsidRDefault="00000000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szCs w:val="20"/>
                                <w:lang w:eastAsia="de-DE"/>
                              </w:rPr>
                              <w:drawing>
                                <wp:inline distT="0" distB="0" distL="0" distR="0" wp14:anchorId="7F07C2EE" wp14:editId="67CE1839">
                                  <wp:extent cx="310739" cy="259715"/>
                                  <wp:effectExtent l="0" t="0" r="0" b="6985"/>
                                  <wp:docPr id="57" name="Grafik 5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7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3371" cy="2619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678706B" w14:textId="77777777" w:rsidR="00C27A0D" w:rsidRDefault="00000000">
                            <w:pPr>
                              <w:spacing w:after="10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HF 7</w:t>
                            </w:r>
                          </w:p>
                          <w:p w14:paraId="157DA3DF" w14:textId="77777777" w:rsidR="00C27A0D" w:rsidRDefault="00C27A0D">
                            <w:pPr>
                              <w:spacing w:after="10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004642D" w14:textId="77777777" w:rsidR="00C27A0D" w:rsidRDefault="00000000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szCs w:val="20"/>
                                <w:lang w:eastAsia="de-DE"/>
                              </w:rPr>
                              <w:drawing>
                                <wp:inline distT="0" distB="0" distL="0" distR="0" wp14:anchorId="688434F8" wp14:editId="32F10E5F">
                                  <wp:extent cx="296301" cy="200705"/>
                                  <wp:effectExtent l="0" t="0" r="8890" b="8890"/>
                                  <wp:docPr id="58" name="Grafik 5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8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0686" cy="203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383D4BD" w14:textId="77777777" w:rsidR="00C27A0D" w:rsidRDefault="00000000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HF 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A02960" id="Textfeld 60" o:spid="_x0000_s1028" type="#_x0000_t202" style="position:absolute;left:0;text-align:left;margin-left:226.9pt;margin-top:.6pt;width:47.6pt;height:274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" filled="f" stroked="f" strokeweight=".5pt">
                <v:textbox>
                  <w:txbxContent>
                    <w:p w14:paraId="438AA92C" w14:textId="77777777" w:rsidR="00C27A0D" w:rsidRDefault="00C27A0D">
                      <w:pPr>
                        <w:spacing w:before="60" w:after="0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14:paraId="3988CF8E" w14:textId="77777777" w:rsidR="00C27A0D" w:rsidRDefault="00000000">
                      <w:pPr>
                        <w:spacing w:after="40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HF 5</w:t>
                      </w:r>
                    </w:p>
                    <w:p w14:paraId="508F5ADE" w14:textId="77777777" w:rsidR="00C27A0D" w:rsidRDefault="00000000">
                      <w:pPr>
                        <w:spacing w:after="0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noProof/>
                          <w:sz w:val="20"/>
                          <w:szCs w:val="20"/>
                          <w:lang w:eastAsia="de-DE"/>
                        </w:rPr>
                        <w:drawing>
                          <wp:inline distT="0" distB="0" distL="0" distR="0" wp14:anchorId="49494D02" wp14:editId="1C1C26C3">
                            <wp:extent cx="315630" cy="246184"/>
                            <wp:effectExtent l="0" t="0" r="8255" b="1905"/>
                            <wp:docPr id="56" name="Grafik 5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9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318332" cy="24829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69DE026" w14:textId="77777777" w:rsidR="00C27A0D" w:rsidRDefault="00000000">
                      <w:pPr>
                        <w:spacing w:after="240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HF 6</w:t>
                      </w:r>
                    </w:p>
                    <w:p w14:paraId="11ACE20E" w14:textId="77777777" w:rsidR="00C27A0D" w:rsidRDefault="00C27A0D">
                      <w:pPr>
                        <w:spacing w:after="240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14:paraId="3068FB2B" w14:textId="77777777" w:rsidR="00C27A0D" w:rsidRDefault="00000000">
                      <w:pPr>
                        <w:spacing w:after="0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noProof/>
                          <w:sz w:val="20"/>
                          <w:szCs w:val="20"/>
                          <w:lang w:eastAsia="de-DE"/>
                        </w:rPr>
                        <w:drawing>
                          <wp:inline distT="0" distB="0" distL="0" distR="0" wp14:anchorId="7F07C2EE" wp14:editId="67CE1839">
                            <wp:extent cx="310739" cy="259715"/>
                            <wp:effectExtent l="0" t="0" r="0" b="6985"/>
                            <wp:docPr id="57" name="Grafik 5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20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313371" cy="2619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678706B" w14:textId="77777777" w:rsidR="00C27A0D" w:rsidRDefault="00000000">
                      <w:pPr>
                        <w:spacing w:after="100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HF 7</w:t>
                      </w:r>
                    </w:p>
                    <w:p w14:paraId="157DA3DF" w14:textId="77777777" w:rsidR="00C27A0D" w:rsidRDefault="00C27A0D">
                      <w:pPr>
                        <w:spacing w:after="100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14:paraId="1004642D" w14:textId="77777777" w:rsidR="00C27A0D" w:rsidRDefault="00000000">
                      <w:pPr>
                        <w:spacing w:after="0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noProof/>
                          <w:sz w:val="20"/>
                          <w:szCs w:val="20"/>
                          <w:lang w:eastAsia="de-DE"/>
                        </w:rPr>
                        <w:drawing>
                          <wp:inline distT="0" distB="0" distL="0" distR="0" wp14:anchorId="688434F8" wp14:editId="32F10E5F">
                            <wp:extent cx="296301" cy="200705"/>
                            <wp:effectExtent l="0" t="0" r="8890" b="8890"/>
                            <wp:docPr id="58" name="Grafik 5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21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300686" cy="2036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383D4BD" w14:textId="77777777" w:rsidR="00C27A0D" w:rsidRDefault="00000000">
                      <w:pPr>
                        <w:spacing w:after="0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HF 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eSansOffice" w:hAnsi="TheSansOffice"/>
          <w:noProof/>
          <w:color w:val="000000" w:themeColor="text1"/>
          <w:lang w:eastAsia="de-DE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4BEFC0BB" wp14:editId="47C1A2E2">
                <wp:simplePos x="0" y="0"/>
                <wp:positionH relativeFrom="margin">
                  <wp:align>right</wp:align>
                </wp:positionH>
                <wp:positionV relativeFrom="paragraph">
                  <wp:posOffset>9144</wp:posOffset>
                </wp:positionV>
                <wp:extent cx="5746750" cy="3476625"/>
                <wp:effectExtent l="0" t="0" r="6350" b="9525"/>
                <wp:wrapNone/>
                <wp:docPr id="59" name="Gruppieren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746750" cy="3476625"/>
                          <a:chOff x="0" y="1"/>
                          <a:chExt cx="5747202" cy="2345976"/>
                        </a:xfrm>
                      </wpg:grpSpPr>
                      <wps:wsp>
                        <wps:cNvPr id="1394043296" name="Rechteck 1394043296"/>
                        <wps:cNvSpPr/>
                        <wps:spPr bwMode="auto">
                          <a:xfrm>
                            <a:off x="0" y="1"/>
                            <a:ext cx="2807970" cy="234111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bg1">
                                <a:lumMod val="9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B884913" w14:textId="77777777" w:rsidR="00C27A0D" w:rsidRDefault="00000000">
                              <w:pPr>
                                <w:spacing w:line="240" w:lineRule="auto"/>
                                <w:ind w:left="992" w:hanging="288"/>
                                <w:rPr>
                                  <w:rFonts w:ascii="TheSansOffice" w:hAnsi="TheSansOffice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18"/>
                                </w:rPr>
                                <w:t xml:space="preserve">… </w:t>
                              </w:r>
                              <w:r>
                                <w:rPr>
                                  <w:rFonts w:ascii="TheSansOffice" w:hAnsi="TheSansOffice"/>
                                  <w:color w:val="000000" w:themeColor="text1"/>
                                  <w:sz w:val="20"/>
                                  <w:szCs w:val="20"/>
                                </w:rPr>
                                <w:tab/>
                                <w:t xml:space="preserve">implementieren Maßnahmen zur Stärkung der Gesundheitskompetenz über alle Strukturen der Einrichtung hinweg. </w:t>
                              </w:r>
                            </w:p>
                            <w:p w14:paraId="26681F64" w14:textId="77777777" w:rsidR="00C27A0D" w:rsidRDefault="00C27A0D">
                              <w:pPr>
                                <w:spacing w:line="240" w:lineRule="auto"/>
                                <w:ind w:left="992" w:hanging="288"/>
                                <w:rPr>
                                  <w:color w:val="000000"/>
                                  <w:sz w:val="20"/>
                                  <w:szCs w:val="18"/>
                                </w:rPr>
                              </w:pPr>
                            </w:p>
                            <w:p w14:paraId="03890FBB" w14:textId="77777777" w:rsidR="00C27A0D" w:rsidRDefault="00000000">
                              <w:pPr>
                                <w:spacing w:line="240" w:lineRule="auto"/>
                                <w:ind w:left="992" w:hanging="288"/>
                                <w:rPr>
                                  <w:rFonts w:ascii="TheSansOffice" w:hAnsi="TheSansOffice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eastAsia="Calibri" w:hAnsi="Calibri"/>
                                  <w:color w:val="000000" w:themeColor="text1"/>
                                  <w:sz w:val="20"/>
                                  <w:szCs w:val="19"/>
                                </w:rPr>
                                <w:t xml:space="preserve">… </w:t>
                              </w:r>
                              <w:r>
                                <w:rPr>
                                  <w:rFonts w:eastAsia="Calibri" w:hAnsi="Calibri"/>
                                  <w:color w:val="000000" w:themeColor="text1"/>
                                  <w:sz w:val="20"/>
                                  <w:szCs w:val="19"/>
                                </w:rPr>
                                <w:tab/>
                              </w:r>
                              <w:r>
                                <w:rPr>
                                  <w:rFonts w:ascii="TheSansOffice" w:hAnsi="TheSansOffice"/>
                                  <w:color w:val="000000" w:themeColor="text1"/>
                                  <w:sz w:val="20"/>
                                  <w:szCs w:val="20"/>
                                </w:rPr>
                                <w:t>beziehen alle Akteure in die Entwicklung von Dokumenten, Materialien und Dienstleistungen ein.</w:t>
                              </w:r>
                            </w:p>
                            <w:p w14:paraId="3C2D2897" w14:textId="77777777" w:rsidR="00C27A0D" w:rsidRDefault="00C27A0D">
                              <w:pPr>
                                <w:spacing w:line="240" w:lineRule="auto"/>
                                <w:ind w:left="992" w:hanging="288"/>
                                <w:rPr>
                                  <w:rFonts w:ascii="TheSansOffice" w:hAnsi="TheSansOffice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  <w:p w14:paraId="2B7AF06A" w14:textId="77777777" w:rsidR="00C27A0D" w:rsidRDefault="00000000">
                              <w:pPr>
                                <w:spacing w:after="240" w:line="240" w:lineRule="auto"/>
                                <w:ind w:left="992" w:hanging="288"/>
                                <w:rPr>
                                  <w:rFonts w:ascii="TheSansOffice" w:hAnsi="TheSansOffice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heSansOffice" w:hAnsi="TheSansOffice"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… </w:t>
                              </w:r>
                              <w:r>
                                <w:rPr>
                                  <w:rFonts w:ascii="TheSansOffice" w:hAnsi="TheSansOffice"/>
                                  <w:color w:val="000000" w:themeColor="text1"/>
                                  <w:sz w:val="20"/>
                                  <w:szCs w:val="20"/>
                                </w:rPr>
                                <w:tab/>
                                <w:t>schulen ihre Mitarbeitenden im Bereich der Gesundheitskompetenz.</w:t>
                              </w:r>
                            </w:p>
                            <w:p w14:paraId="2665D7E5" w14:textId="77777777" w:rsidR="00C27A0D" w:rsidRDefault="00C27A0D">
                              <w:pPr>
                                <w:spacing w:after="240" w:line="240" w:lineRule="auto"/>
                                <w:ind w:left="992" w:hanging="288"/>
                                <w:rPr>
                                  <w:rFonts w:ascii="TheSansOffice" w:hAnsi="TheSansOffice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  <w:p w14:paraId="2C182750" w14:textId="77777777" w:rsidR="00C27A0D" w:rsidRDefault="00000000">
                              <w:pPr>
                                <w:spacing w:after="240" w:line="240" w:lineRule="auto"/>
                                <w:ind w:left="992" w:hanging="289"/>
                                <w:rPr>
                                  <w:rFonts w:ascii="TheSansOffice" w:hAnsi="TheSansOffice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heSansOffice" w:hAnsi="TheSansOffice"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… </w:t>
                              </w:r>
                              <w:r>
                                <w:rPr>
                                  <w:rFonts w:ascii="TheSansOffice" w:hAnsi="TheSansOffice"/>
                                  <w:color w:val="000000" w:themeColor="text1"/>
                                  <w:sz w:val="20"/>
                                  <w:szCs w:val="20"/>
                                </w:rPr>
                                <w:tab/>
                                <w:t>ermöglichen eine einfache Orientierung und leichten Zugang zu Angeboten, Dokumenten und Materialien.</w:t>
                              </w:r>
                            </w:p>
                            <w:p w14:paraId="35A8E79A" w14:textId="77777777" w:rsidR="00C27A0D" w:rsidRDefault="00C27A0D">
                              <w:pPr>
                                <w:spacing w:line="240" w:lineRule="auto"/>
                              </w:pPr>
                            </w:p>
                          </w:txbxContent>
                        </wps:txbx>
                        <wps:bodyPr wrap="square" tIns="0" rtlCol="0" anchor="t">
                          <a:noAutofit/>
                        </wps:bodyPr>
                      </wps:wsp>
                      <wps:wsp>
                        <wps:cNvPr id="1392535118" name="Rechteck 1392535118"/>
                        <wps:cNvSpPr/>
                        <wps:spPr bwMode="auto">
                          <a:xfrm>
                            <a:off x="2867025" y="1"/>
                            <a:ext cx="2880177" cy="234597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BB9C5F1" w14:textId="77777777" w:rsidR="00C27A0D" w:rsidRDefault="00000000">
                              <w:pPr>
                                <w:spacing w:line="240" w:lineRule="auto"/>
                                <w:ind w:left="992" w:hanging="288"/>
                                <w:rPr>
                                  <w:rFonts w:ascii="TheSansOffice" w:hAnsi="TheSansOffice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19"/>
                                </w:rPr>
                                <w:t xml:space="preserve">… </w:t>
                              </w:r>
                              <w:r>
                                <w:rPr>
                                  <w:color w:val="000000" w:themeColor="text1"/>
                                  <w:sz w:val="20"/>
                                  <w:szCs w:val="19"/>
                                </w:rPr>
                                <w:tab/>
                              </w:r>
                              <w:r>
                                <w:rPr>
                                  <w:rFonts w:ascii="TheSansOffice" w:hAnsi="TheSansOffice"/>
                                  <w:color w:val="000000" w:themeColor="text1"/>
                                  <w:sz w:val="20"/>
                                  <w:szCs w:val="20"/>
                                </w:rPr>
                                <w:t>kommunizieren verständlich und gesundheitskompetent mit Klient*innen und Angehörigen.</w:t>
                              </w:r>
                            </w:p>
                            <w:p w14:paraId="30EB82D9" w14:textId="77777777" w:rsidR="00C27A0D" w:rsidRDefault="00C27A0D">
                              <w:pPr>
                                <w:spacing w:line="240" w:lineRule="auto"/>
                                <w:ind w:left="992" w:hanging="288"/>
                                <w:rPr>
                                  <w:rFonts w:ascii="TheSansOffice" w:hAnsi="TheSansOffice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  <w:p w14:paraId="56077F92" w14:textId="77777777" w:rsidR="00C27A0D" w:rsidRDefault="00000000">
                              <w:pPr>
                                <w:spacing w:line="240" w:lineRule="auto"/>
                                <w:ind w:left="992" w:hanging="288"/>
                                <w:rPr>
                                  <w:rFonts w:ascii="TheSansOffice" w:hAnsi="TheSansOffice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heSansOffice" w:hAnsi="TheSansOffice"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… </w:t>
                              </w:r>
                              <w:r>
                                <w:rPr>
                                  <w:rFonts w:ascii="TheSansOffice" w:hAnsi="TheSansOffice"/>
                                  <w:color w:val="000000" w:themeColor="text1"/>
                                  <w:sz w:val="20"/>
                                  <w:szCs w:val="20"/>
                                </w:rPr>
                                <w:tab/>
                                <w:t>berücksichtigen und fördern die Gesundheitskompetenz der Klient*innen und Angehörigen.</w:t>
                              </w:r>
                            </w:p>
                            <w:p w14:paraId="78B5DB7A" w14:textId="77777777" w:rsidR="00C27A0D" w:rsidRDefault="00C27A0D">
                              <w:pPr>
                                <w:spacing w:line="240" w:lineRule="auto"/>
                                <w:ind w:left="992" w:hanging="288"/>
                                <w:rPr>
                                  <w:rFonts w:ascii="TheSansOffice" w:hAnsi="TheSansOffice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  <w:p w14:paraId="73B1D68C" w14:textId="77777777" w:rsidR="00C27A0D" w:rsidRDefault="00000000">
                              <w:pPr>
                                <w:spacing w:line="240" w:lineRule="auto"/>
                                <w:ind w:left="992" w:hanging="288"/>
                                <w:rPr>
                                  <w:rFonts w:ascii="TheSansOffice" w:hAnsi="TheSansOffice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heSansOffice" w:hAnsi="TheSansOffice"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… </w:t>
                              </w:r>
                              <w:r>
                                <w:rPr>
                                  <w:rFonts w:ascii="TheSansOffice" w:hAnsi="TheSansOffice"/>
                                  <w:color w:val="000000" w:themeColor="text1"/>
                                  <w:sz w:val="20"/>
                                  <w:szCs w:val="20"/>
                                </w:rPr>
                                <w:tab/>
                                <w:t>berücksichtigen und fördern die Gesundheitskompetenz ihrer Mitarbeitenden.</w:t>
                              </w:r>
                            </w:p>
                            <w:p w14:paraId="0880A330" w14:textId="77777777" w:rsidR="00C27A0D" w:rsidRDefault="00C27A0D">
                              <w:pPr>
                                <w:spacing w:line="240" w:lineRule="auto"/>
                                <w:ind w:left="992" w:hanging="288"/>
                                <w:rPr>
                                  <w:rFonts w:ascii="TheSansOffice" w:hAnsi="TheSansOffice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  <w:p w14:paraId="4A011252" w14:textId="77777777" w:rsidR="00C27A0D" w:rsidRDefault="00000000">
                              <w:pPr>
                                <w:spacing w:line="240" w:lineRule="auto"/>
                                <w:ind w:left="992" w:hanging="288"/>
                                <w:rPr>
                                  <w:rFonts w:ascii="TheSansOffice" w:hAnsi="TheSansOffice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heSansOffice" w:hAnsi="TheSansOffice"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… </w:t>
                              </w:r>
                              <w:r>
                                <w:rPr>
                                  <w:rFonts w:ascii="TheSansOffice" w:hAnsi="TheSansOffice"/>
                                  <w:color w:val="000000" w:themeColor="text1"/>
                                  <w:sz w:val="20"/>
                                  <w:szCs w:val="20"/>
                                </w:rPr>
                                <w:tab/>
                                <w:t>tragen zur Entwicklung der Gesundheitskompetenz in der Region bei.</w:t>
                              </w:r>
                            </w:p>
                          </w:txbxContent>
                        </wps:txbx>
                        <wps:bodyPr wrap="square" tIns="0" bIns="72000" rtlCol="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BEFC0BB" id="Gruppieren 2" o:spid="_x0000_s1029" style="position:absolute;left:0;text-align:left;margin-left:401.3pt;margin-top:.7pt;width:452.5pt;height:273.75pt;z-index:251657216;mso-position-horizontal:right;mso-position-horizontal-relative:margin;mso-position-vertical-relative:text;mso-width-relative:margin;mso-height-relative:margin" coordorigin="" coordsize="57472,234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">
                <v:rect id="Rechteck 1394043296" o:spid="_x0000_s1030" style="position:absolute;width:28079;height:23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" fillcolor="#f2f2f2 [3052]" strokecolor="#f2f2f2 [3052]" strokeweight=".5pt">
                  <v:shadow on="t" color="black" opacity="22937f" origin=",.5" offset="0,.63889mm"/>
                  <v:textbox inset=",0">
                    <w:txbxContent>
                      <w:p w14:paraId="2B884913" w14:textId="77777777" w:rsidR="00C27A0D" w:rsidRDefault="00000000">
                        <w:pPr>
                          <w:spacing w:line="240" w:lineRule="auto"/>
                          <w:ind w:left="992" w:hanging="288"/>
                          <w:rPr>
                            <w:rFonts w:ascii="TheSansOffice" w:hAnsi="TheSansOffice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18"/>
                          </w:rPr>
                          <w:t xml:space="preserve">… </w:t>
                        </w:r>
                        <w:r>
                          <w:rPr>
                            <w:rFonts w:ascii="TheSansOffice" w:hAnsi="TheSansOffice"/>
                            <w:color w:val="000000" w:themeColor="text1"/>
                            <w:sz w:val="20"/>
                            <w:szCs w:val="20"/>
                          </w:rPr>
                          <w:tab/>
                          <w:t xml:space="preserve">implementieren Maßnahmen zur Stärkung der Gesundheitskompetenz über alle Strukturen der Einrichtung hinweg. </w:t>
                        </w:r>
                      </w:p>
                      <w:p w14:paraId="26681F64" w14:textId="77777777" w:rsidR="00C27A0D" w:rsidRDefault="00C27A0D">
                        <w:pPr>
                          <w:spacing w:line="240" w:lineRule="auto"/>
                          <w:ind w:left="992" w:hanging="288"/>
                          <w:rPr>
                            <w:color w:val="000000"/>
                            <w:sz w:val="20"/>
                            <w:szCs w:val="18"/>
                          </w:rPr>
                        </w:pPr>
                      </w:p>
                      <w:p w14:paraId="03890FBB" w14:textId="77777777" w:rsidR="00C27A0D" w:rsidRDefault="00000000">
                        <w:pPr>
                          <w:spacing w:line="240" w:lineRule="auto"/>
                          <w:ind w:left="992" w:hanging="288"/>
                          <w:rPr>
                            <w:rFonts w:ascii="TheSansOffice" w:hAnsi="TheSansOffice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Calibri" w:hAnsi="Calibri"/>
                            <w:color w:val="000000" w:themeColor="text1"/>
                            <w:sz w:val="20"/>
                            <w:szCs w:val="19"/>
                          </w:rPr>
                          <w:t xml:space="preserve">… </w:t>
                        </w:r>
                        <w:r>
                          <w:rPr>
                            <w:rFonts w:eastAsia="Calibri" w:hAnsi="Calibri"/>
                            <w:color w:val="000000" w:themeColor="text1"/>
                            <w:sz w:val="20"/>
                            <w:szCs w:val="19"/>
                          </w:rPr>
                          <w:tab/>
                        </w:r>
                        <w:r>
                          <w:rPr>
                            <w:rFonts w:ascii="TheSansOffice" w:hAnsi="TheSansOffice"/>
                            <w:color w:val="000000" w:themeColor="text1"/>
                            <w:sz w:val="20"/>
                            <w:szCs w:val="20"/>
                          </w:rPr>
                          <w:t>beziehen alle Akteure in die Entwicklung von Dokumenten, Materialien und Dienstleistungen ein.</w:t>
                        </w:r>
                      </w:p>
                      <w:p w14:paraId="3C2D2897" w14:textId="77777777" w:rsidR="00C27A0D" w:rsidRDefault="00C27A0D">
                        <w:pPr>
                          <w:spacing w:line="240" w:lineRule="auto"/>
                          <w:ind w:left="992" w:hanging="288"/>
                          <w:rPr>
                            <w:rFonts w:ascii="TheSansOffice" w:hAnsi="TheSansOffice"/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2B7AF06A" w14:textId="77777777" w:rsidR="00C27A0D" w:rsidRDefault="00000000">
                        <w:pPr>
                          <w:spacing w:after="240" w:line="240" w:lineRule="auto"/>
                          <w:ind w:left="992" w:hanging="288"/>
                          <w:rPr>
                            <w:rFonts w:ascii="TheSansOffice" w:hAnsi="TheSansOffice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heSansOffice" w:hAnsi="TheSansOffice"/>
                            <w:color w:val="000000" w:themeColor="text1"/>
                            <w:sz w:val="20"/>
                            <w:szCs w:val="20"/>
                          </w:rPr>
                          <w:t xml:space="preserve">… </w:t>
                        </w:r>
                        <w:r>
                          <w:rPr>
                            <w:rFonts w:ascii="TheSansOffice" w:hAnsi="TheSansOffice"/>
                            <w:color w:val="000000" w:themeColor="text1"/>
                            <w:sz w:val="20"/>
                            <w:szCs w:val="20"/>
                          </w:rPr>
                          <w:tab/>
                          <w:t>schulen ihre Mitarbeitenden im Bereich der Gesundheitskompetenz.</w:t>
                        </w:r>
                      </w:p>
                      <w:p w14:paraId="2665D7E5" w14:textId="77777777" w:rsidR="00C27A0D" w:rsidRDefault="00C27A0D">
                        <w:pPr>
                          <w:spacing w:after="240" w:line="240" w:lineRule="auto"/>
                          <w:ind w:left="992" w:hanging="288"/>
                          <w:rPr>
                            <w:rFonts w:ascii="TheSansOffice" w:hAnsi="TheSansOffice"/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2C182750" w14:textId="77777777" w:rsidR="00C27A0D" w:rsidRDefault="00000000">
                        <w:pPr>
                          <w:spacing w:after="240" w:line="240" w:lineRule="auto"/>
                          <w:ind w:left="992" w:hanging="289"/>
                          <w:rPr>
                            <w:rFonts w:ascii="TheSansOffice" w:hAnsi="TheSansOffice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heSansOffice" w:hAnsi="TheSansOffice"/>
                            <w:color w:val="000000" w:themeColor="text1"/>
                            <w:sz w:val="20"/>
                            <w:szCs w:val="20"/>
                          </w:rPr>
                          <w:t xml:space="preserve">… </w:t>
                        </w:r>
                        <w:r>
                          <w:rPr>
                            <w:rFonts w:ascii="TheSansOffice" w:hAnsi="TheSansOffice"/>
                            <w:color w:val="000000" w:themeColor="text1"/>
                            <w:sz w:val="20"/>
                            <w:szCs w:val="20"/>
                          </w:rPr>
                          <w:tab/>
                          <w:t>ermöglichen eine einfache Orientierung und leichten Zugang zu Angeboten, Dokumenten und Materialien.</w:t>
                        </w:r>
                      </w:p>
                      <w:p w14:paraId="35A8E79A" w14:textId="77777777" w:rsidR="00C27A0D" w:rsidRDefault="00C27A0D">
                        <w:pPr>
                          <w:spacing w:line="240" w:lineRule="auto"/>
                        </w:pPr>
                      </w:p>
                    </w:txbxContent>
                  </v:textbox>
                </v:rect>
                <v:rect id="Rechteck 1392535118" o:spid="_x0000_s1031" style="position:absolute;left:28670;width:28802;height:234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" fillcolor="#f2f2f2 [3052]" stroked="f" strokeweight=".5pt">
                  <v:shadow on="t" color="black" opacity="22937f" origin=",.5" offset="0,.63889mm"/>
                  <v:textbox inset=",0,,2mm">
                    <w:txbxContent>
                      <w:p w14:paraId="4BB9C5F1" w14:textId="77777777" w:rsidR="00C27A0D" w:rsidRDefault="00000000">
                        <w:pPr>
                          <w:spacing w:line="240" w:lineRule="auto"/>
                          <w:ind w:left="992" w:hanging="288"/>
                          <w:rPr>
                            <w:rFonts w:ascii="TheSansOffice" w:hAnsi="TheSansOffice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19"/>
                          </w:rPr>
                          <w:t xml:space="preserve">… </w:t>
                        </w:r>
                        <w:r>
                          <w:rPr>
                            <w:color w:val="000000" w:themeColor="text1"/>
                            <w:sz w:val="20"/>
                            <w:szCs w:val="19"/>
                          </w:rPr>
                          <w:tab/>
                        </w:r>
                        <w:r>
                          <w:rPr>
                            <w:rFonts w:ascii="TheSansOffice" w:hAnsi="TheSansOffice"/>
                            <w:color w:val="000000" w:themeColor="text1"/>
                            <w:sz w:val="20"/>
                            <w:szCs w:val="20"/>
                          </w:rPr>
                          <w:t>kommunizieren verständlich und gesundheitskompetent mit Klient*innen und Angehörigen.</w:t>
                        </w:r>
                      </w:p>
                      <w:p w14:paraId="30EB82D9" w14:textId="77777777" w:rsidR="00C27A0D" w:rsidRDefault="00C27A0D">
                        <w:pPr>
                          <w:spacing w:line="240" w:lineRule="auto"/>
                          <w:ind w:left="992" w:hanging="288"/>
                          <w:rPr>
                            <w:rFonts w:ascii="TheSansOffice" w:hAnsi="TheSansOffice"/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56077F92" w14:textId="77777777" w:rsidR="00C27A0D" w:rsidRDefault="00000000">
                        <w:pPr>
                          <w:spacing w:line="240" w:lineRule="auto"/>
                          <w:ind w:left="992" w:hanging="288"/>
                          <w:rPr>
                            <w:rFonts w:ascii="TheSansOffice" w:hAnsi="TheSansOffice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heSansOffice" w:hAnsi="TheSansOffice"/>
                            <w:color w:val="000000" w:themeColor="text1"/>
                            <w:sz w:val="20"/>
                            <w:szCs w:val="20"/>
                          </w:rPr>
                          <w:t xml:space="preserve">… </w:t>
                        </w:r>
                        <w:r>
                          <w:rPr>
                            <w:rFonts w:ascii="TheSansOffice" w:hAnsi="TheSansOffice"/>
                            <w:color w:val="000000" w:themeColor="text1"/>
                            <w:sz w:val="20"/>
                            <w:szCs w:val="20"/>
                          </w:rPr>
                          <w:tab/>
                          <w:t>berücksichtigen und fördern die Gesundheitskompetenz der Klient*innen und Angehörigen.</w:t>
                        </w:r>
                      </w:p>
                      <w:p w14:paraId="78B5DB7A" w14:textId="77777777" w:rsidR="00C27A0D" w:rsidRDefault="00C27A0D">
                        <w:pPr>
                          <w:spacing w:line="240" w:lineRule="auto"/>
                          <w:ind w:left="992" w:hanging="288"/>
                          <w:rPr>
                            <w:rFonts w:ascii="TheSansOffice" w:hAnsi="TheSansOffice"/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73B1D68C" w14:textId="77777777" w:rsidR="00C27A0D" w:rsidRDefault="00000000">
                        <w:pPr>
                          <w:spacing w:line="240" w:lineRule="auto"/>
                          <w:ind w:left="992" w:hanging="288"/>
                          <w:rPr>
                            <w:rFonts w:ascii="TheSansOffice" w:hAnsi="TheSansOffice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heSansOffice" w:hAnsi="TheSansOffice"/>
                            <w:color w:val="000000" w:themeColor="text1"/>
                            <w:sz w:val="20"/>
                            <w:szCs w:val="20"/>
                          </w:rPr>
                          <w:t xml:space="preserve">… </w:t>
                        </w:r>
                        <w:r>
                          <w:rPr>
                            <w:rFonts w:ascii="TheSansOffice" w:hAnsi="TheSansOffice"/>
                            <w:color w:val="000000" w:themeColor="text1"/>
                            <w:sz w:val="20"/>
                            <w:szCs w:val="20"/>
                          </w:rPr>
                          <w:tab/>
                          <w:t>berücksichtigen und fördern die Gesundheitskompetenz ihrer Mitarbeitenden.</w:t>
                        </w:r>
                      </w:p>
                      <w:p w14:paraId="0880A330" w14:textId="77777777" w:rsidR="00C27A0D" w:rsidRDefault="00C27A0D">
                        <w:pPr>
                          <w:spacing w:line="240" w:lineRule="auto"/>
                          <w:ind w:left="992" w:hanging="288"/>
                          <w:rPr>
                            <w:rFonts w:ascii="TheSansOffice" w:hAnsi="TheSansOffice"/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4A011252" w14:textId="77777777" w:rsidR="00C27A0D" w:rsidRDefault="00000000">
                        <w:pPr>
                          <w:spacing w:line="240" w:lineRule="auto"/>
                          <w:ind w:left="992" w:hanging="288"/>
                          <w:rPr>
                            <w:rFonts w:ascii="TheSansOffice" w:hAnsi="TheSansOffice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heSansOffice" w:hAnsi="TheSansOffice"/>
                            <w:color w:val="000000" w:themeColor="text1"/>
                            <w:sz w:val="20"/>
                            <w:szCs w:val="20"/>
                          </w:rPr>
                          <w:t xml:space="preserve">… </w:t>
                        </w:r>
                        <w:r>
                          <w:rPr>
                            <w:rFonts w:ascii="TheSansOffice" w:hAnsi="TheSansOffice"/>
                            <w:color w:val="000000" w:themeColor="text1"/>
                            <w:sz w:val="20"/>
                            <w:szCs w:val="20"/>
                          </w:rPr>
                          <w:tab/>
                          <w:t>tragen zur Entwicklung der Gesundheitskompetenz in der Region bei.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2628C23C" w14:textId="77777777" w:rsidR="00C27A0D" w:rsidRDefault="00000000">
      <w:pPr>
        <w:spacing w:after="120" w:line="276" w:lineRule="auto"/>
        <w:jc w:val="both"/>
        <w:rPr>
          <w:rFonts w:ascii="TheSansOffice" w:hAnsi="TheSansOffice"/>
          <w:color w:val="000000"/>
        </w:rPr>
      </w:pPr>
      <w:r>
        <w:rPr>
          <w:rFonts w:ascii="TheSansOffice" w:hAnsi="TheSansOffice"/>
          <w:noProof/>
          <w:color w:val="000000" w:themeColor="text1"/>
          <w:lang w:eastAsia="de-DE"/>
        </w:rPr>
        <mc:AlternateContent>
          <mc:Choice Requires="wps">
            <w:drawing>
              <wp:anchor distT="45720" distB="45720" distL="114300" distR="114300" simplePos="0" relativeHeight="251635712" behindDoc="1" locked="0" layoutInCell="1" allowOverlap="1" wp14:anchorId="6A928B45" wp14:editId="12F5C7BC">
                <wp:simplePos x="0" y="0"/>
                <wp:positionH relativeFrom="margin">
                  <wp:align>center</wp:align>
                </wp:positionH>
                <wp:positionV relativeFrom="paragraph">
                  <wp:posOffset>2540</wp:posOffset>
                </wp:positionV>
                <wp:extent cx="788670" cy="620395"/>
                <wp:effectExtent l="0" t="0" r="0" b="0"/>
                <wp:wrapNone/>
                <wp:docPr id="6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8670" cy="6203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4B8F82" w14:textId="77777777" w:rsidR="00C27A0D" w:rsidRDefault="00C27A0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928B45" id="Textfeld 2" o:spid="_x0000_s1032" type="#_x0000_t202" style="position:absolute;left:0;text-align:left;margin-left:0;margin-top:.2pt;width:62.1pt;height:48.85pt;z-index:-25168076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" filled="f" stroked="f">
                <v:textbox>
                  <w:txbxContent>
                    <w:p w14:paraId="0F4B8F82" w14:textId="77777777" w:rsidR="00C27A0D" w:rsidRDefault="00C27A0D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eSansOffice" w:hAnsi="TheSansOffice"/>
          <w:color w:val="000000" w:themeColor="text1"/>
        </w:rPr>
        <w:tab/>
      </w:r>
      <w:r>
        <w:rPr>
          <w:rFonts w:ascii="TheSansOffice" w:hAnsi="TheSansOffice"/>
          <w:color w:val="000000" w:themeColor="text1"/>
        </w:rPr>
        <w:tab/>
      </w:r>
      <w:r>
        <w:rPr>
          <w:rFonts w:ascii="TheSansOffice" w:hAnsi="TheSansOffice"/>
          <w:color w:val="000000" w:themeColor="text1"/>
        </w:rPr>
        <w:tab/>
      </w:r>
      <w:r>
        <w:rPr>
          <w:rFonts w:ascii="TheSansOffice" w:hAnsi="TheSansOffice"/>
          <w:color w:val="000000" w:themeColor="text1"/>
        </w:rPr>
        <w:tab/>
      </w:r>
      <w:r>
        <w:rPr>
          <w:rFonts w:ascii="TheSansOffice" w:hAnsi="TheSansOffice"/>
          <w:color w:val="000000" w:themeColor="text1"/>
        </w:rPr>
        <w:tab/>
      </w:r>
      <w:r>
        <w:rPr>
          <w:rFonts w:ascii="TheSansOffice" w:hAnsi="TheSansOffice"/>
          <w:color w:val="000000" w:themeColor="text1"/>
        </w:rPr>
        <w:tab/>
      </w:r>
    </w:p>
    <w:p w14:paraId="60CD30B0" w14:textId="77777777" w:rsidR="00C27A0D" w:rsidRDefault="00C27A0D">
      <w:pPr>
        <w:spacing w:after="120" w:line="276" w:lineRule="auto"/>
        <w:jc w:val="both"/>
        <w:rPr>
          <w:rFonts w:ascii="TheSansOffice" w:hAnsi="TheSansOffice"/>
          <w:b/>
          <w:color w:val="000000"/>
        </w:rPr>
      </w:pPr>
    </w:p>
    <w:p w14:paraId="3AD1AE33" w14:textId="77777777" w:rsidR="00C27A0D" w:rsidRDefault="00C27A0D">
      <w:pPr>
        <w:spacing w:after="120" w:line="276" w:lineRule="auto"/>
        <w:jc w:val="both"/>
        <w:rPr>
          <w:rFonts w:ascii="TheSansOffice" w:hAnsi="TheSansOffice"/>
          <w:b/>
          <w:color w:val="000000"/>
        </w:rPr>
      </w:pPr>
    </w:p>
    <w:p w14:paraId="1914A156" w14:textId="77777777" w:rsidR="00C27A0D" w:rsidRDefault="00C27A0D">
      <w:pPr>
        <w:spacing w:after="120" w:line="276" w:lineRule="auto"/>
        <w:jc w:val="both"/>
        <w:rPr>
          <w:rFonts w:ascii="TheSansOffice" w:hAnsi="TheSansOffice"/>
          <w:b/>
          <w:color w:val="000000"/>
        </w:rPr>
      </w:pPr>
    </w:p>
    <w:p w14:paraId="477E2CAB" w14:textId="77777777" w:rsidR="00C27A0D" w:rsidRDefault="00C27A0D">
      <w:pPr>
        <w:spacing w:after="40" w:line="276" w:lineRule="auto"/>
        <w:jc w:val="both"/>
        <w:rPr>
          <w:rFonts w:ascii="TheSansOffice" w:hAnsi="TheSansOffice"/>
          <w:color w:val="000000"/>
        </w:rPr>
      </w:pPr>
    </w:p>
    <w:p w14:paraId="4E848073" w14:textId="77777777" w:rsidR="00C27A0D" w:rsidRDefault="00C27A0D">
      <w:pPr>
        <w:spacing w:after="40" w:line="276" w:lineRule="auto"/>
        <w:jc w:val="both"/>
        <w:rPr>
          <w:rFonts w:ascii="TheSansOffice" w:hAnsi="TheSansOffice"/>
          <w:color w:val="000000"/>
        </w:rPr>
      </w:pPr>
    </w:p>
    <w:p w14:paraId="4C409DEF" w14:textId="77777777" w:rsidR="00C27A0D" w:rsidRDefault="00C27A0D">
      <w:pPr>
        <w:spacing w:before="240" w:line="240" w:lineRule="auto"/>
        <w:rPr>
          <w:rFonts w:ascii="TheSansOffice" w:hAnsi="TheSansOffice"/>
          <w:color w:val="000000"/>
          <w:sz w:val="16"/>
          <w:szCs w:val="16"/>
        </w:rPr>
      </w:pPr>
    </w:p>
    <w:p w14:paraId="65F7B1B7" w14:textId="77777777" w:rsidR="00C27A0D" w:rsidRDefault="00C27A0D">
      <w:pPr>
        <w:spacing w:before="240" w:line="240" w:lineRule="auto"/>
        <w:rPr>
          <w:rFonts w:ascii="TheSansOffice" w:hAnsi="TheSansOffice"/>
          <w:color w:val="000000"/>
          <w:sz w:val="16"/>
          <w:szCs w:val="16"/>
        </w:rPr>
      </w:pPr>
    </w:p>
    <w:p w14:paraId="6A6995CA" w14:textId="77777777" w:rsidR="00C27A0D" w:rsidRDefault="00C27A0D">
      <w:pPr>
        <w:spacing w:before="240" w:line="240" w:lineRule="auto"/>
        <w:rPr>
          <w:rFonts w:ascii="TheSansOffice" w:hAnsi="TheSansOffice"/>
          <w:color w:val="000000"/>
          <w:sz w:val="16"/>
          <w:szCs w:val="16"/>
        </w:rPr>
      </w:pPr>
    </w:p>
    <w:p w14:paraId="6FA45E31" w14:textId="77777777" w:rsidR="00C27A0D" w:rsidRDefault="00000000">
      <w:pPr>
        <w:spacing w:before="240" w:line="240" w:lineRule="auto"/>
        <w:rPr>
          <w:rFonts w:ascii="TheSansOffice" w:hAnsi="TheSansOffice"/>
          <w:color w:val="000000"/>
          <w:sz w:val="16"/>
          <w:szCs w:val="16"/>
        </w:rPr>
      </w:pPr>
      <w:r>
        <w:rPr>
          <w:rFonts w:ascii="TheSansOffice" w:hAnsi="TheSansOffice"/>
          <w:color w:val="000000" w:themeColor="text1"/>
          <w:sz w:val="16"/>
          <w:szCs w:val="16"/>
        </w:rPr>
        <w:t>Anmerkung: HF=Handlungsfeld</w:t>
      </w:r>
    </w:p>
    <w:p w14:paraId="0FBE68A7" w14:textId="77777777" w:rsidR="00C27A0D" w:rsidRDefault="00C27A0D">
      <w:pPr>
        <w:spacing w:before="240" w:line="240" w:lineRule="auto"/>
        <w:rPr>
          <w:rFonts w:ascii="TheSansOffice" w:hAnsi="TheSansOffice"/>
          <w:color w:val="000000"/>
          <w:sz w:val="16"/>
          <w:szCs w:val="16"/>
        </w:rPr>
      </w:pPr>
    </w:p>
    <w:p w14:paraId="16C1830C" w14:textId="77777777" w:rsidR="00C27A0D" w:rsidRDefault="00C27A0D">
      <w:pPr>
        <w:spacing w:before="240" w:line="240" w:lineRule="auto"/>
        <w:rPr>
          <w:rFonts w:ascii="TheSansOffice" w:hAnsi="TheSansOffice"/>
          <w:color w:val="000000"/>
          <w:sz w:val="16"/>
          <w:szCs w:val="16"/>
        </w:rPr>
      </w:pPr>
    </w:p>
    <w:p w14:paraId="18CD1590" w14:textId="77777777" w:rsidR="00C27A0D" w:rsidRDefault="00C27A0D">
      <w:pPr>
        <w:spacing w:after="40" w:line="276" w:lineRule="auto"/>
        <w:jc w:val="both"/>
        <w:rPr>
          <w:rFonts w:ascii="TheSansOffice" w:hAnsi="TheSansOffice"/>
        </w:rPr>
      </w:pPr>
    </w:p>
    <w:tbl>
      <w:tblPr>
        <w:tblStyle w:val="Tabellenrast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C27A0D" w14:paraId="4905C023" w14:textId="77777777" w:rsidTr="00AD3C0D">
        <w:tc>
          <w:tcPr>
            <w:tcW w:w="9026" w:type="dxa"/>
          </w:tcPr>
          <w:p w14:paraId="0EC1039E" w14:textId="77777777" w:rsidR="00C27A0D" w:rsidRPr="00AD3C0D" w:rsidRDefault="00000000">
            <w:pPr>
              <w:spacing w:before="40" w:after="40" w:line="276" w:lineRule="auto"/>
              <w:jc w:val="both"/>
              <w:rPr>
                <w:rFonts w:ascii="TheSansOffice" w:hAnsi="TheSansOffice"/>
                <w:b/>
                <w:szCs w:val="19"/>
              </w:rPr>
            </w:pPr>
            <w:r w:rsidRPr="00AD3C0D">
              <w:rPr>
                <w:rFonts w:ascii="TheSansOffice" w:hAnsi="TheSansOffice"/>
                <w:b/>
                <w:szCs w:val="19"/>
              </w:rPr>
              <w:t>Weiterf</w:t>
            </w:r>
            <w:r w:rsidRPr="00AD3C0D">
              <w:rPr>
                <w:rFonts w:ascii="TheSansOffice" w:hAnsi="TheSansOffice" w:hint="eastAsia"/>
                <w:b/>
                <w:szCs w:val="19"/>
              </w:rPr>
              <w:t>ü</w:t>
            </w:r>
            <w:r w:rsidRPr="00AD3C0D">
              <w:rPr>
                <w:rFonts w:ascii="TheSansOffice" w:hAnsi="TheSansOffice"/>
                <w:b/>
                <w:szCs w:val="19"/>
              </w:rPr>
              <w:t>hrende Quellen:</w:t>
            </w:r>
          </w:p>
          <w:p w14:paraId="1DB470C2" w14:textId="77777777" w:rsidR="00C27A0D" w:rsidRDefault="00000000">
            <w:pPr>
              <w:pStyle w:val="CitaviBibliographyEntry"/>
              <w:ind w:left="0" w:firstLine="0"/>
              <w:rPr>
                <w:rFonts w:ascii="TheSansOffice" w:hAnsi="TheSansOffice"/>
                <w:szCs w:val="19"/>
              </w:rPr>
            </w:pPr>
            <w:bookmarkStart w:id="0" w:name="_Hlk133255972"/>
            <w:r w:rsidRPr="00AE6C5C">
              <w:rPr>
                <w:rFonts w:ascii="TheSansOffice" w:hAnsi="TheSansOffice"/>
                <w:szCs w:val="19"/>
              </w:rPr>
              <w:t xml:space="preserve">Berkman, N. D.; Sheridan, S. L.; Donahue, K. E.; Halpern, D. J.; Crotty, K. (2011): Low Health Literacy and Health Outcomes: An Updated Systematic Review. </w:t>
            </w:r>
            <w:r>
              <w:rPr>
                <w:rFonts w:ascii="TheSansOffice" w:hAnsi="TheSansOffice"/>
                <w:szCs w:val="19"/>
              </w:rPr>
              <w:t>Annals of Internal Medicine 155 (2): 97–107. DOI: 10.7326/0003-4819-155-2-201107190-00005</w:t>
            </w:r>
          </w:p>
          <w:p w14:paraId="2E568A56" w14:textId="77777777" w:rsidR="00C27A0D" w:rsidRDefault="00000000">
            <w:pPr>
              <w:pStyle w:val="CitaviBibliographyEntry"/>
              <w:ind w:left="0" w:firstLine="0"/>
              <w:rPr>
                <w:rFonts w:ascii="TheSansOffice" w:hAnsi="TheSansOffice"/>
                <w:szCs w:val="19"/>
              </w:rPr>
            </w:pPr>
            <w:r w:rsidRPr="002265BF">
              <w:rPr>
                <w:rFonts w:ascii="TheSansOffice" w:hAnsi="TheSansOffice"/>
                <w:szCs w:val="19"/>
              </w:rPr>
              <w:t xml:space="preserve">Brach, C.; Keller, D.; Hernandez, L.; Baur, C.; Parker, R.; Dreyer, B.; Schyve, P.; Lemerise, A.; Schillinger, D. (2012): Ten Attributes of Health Literate Health Care Organizations. </w:t>
            </w:r>
            <w:r>
              <w:rPr>
                <w:rFonts w:ascii="TheSansOffice" w:hAnsi="TheSansOffice"/>
                <w:szCs w:val="19"/>
              </w:rPr>
              <w:t>Online verfügbar unter: https://​nam.edu​/​wp-​content/​uploads/​2015/​06/​BPH_​Ten_​HLit_​Attributes.pdf (abgerufen am: 30.06.2023).</w:t>
            </w:r>
            <w:bookmarkEnd w:id="0"/>
          </w:p>
        </w:tc>
      </w:tr>
    </w:tbl>
    <w:p w14:paraId="6DD21C2C" w14:textId="581A9B05" w:rsidR="00C27A0D" w:rsidRPr="006A126D" w:rsidRDefault="00C27A0D" w:rsidP="006A126D">
      <w:pPr>
        <w:spacing w:before="120" w:after="0" w:line="276" w:lineRule="auto"/>
        <w:rPr>
          <w:rFonts w:ascii="TheSansOffice" w:hAnsi="TheSansOffice"/>
        </w:rPr>
      </w:pPr>
    </w:p>
    <w:sectPr w:rsidR="00C27A0D" w:rsidRPr="006A126D">
      <w:headerReference w:type="default" r:id="rId22"/>
      <w:footerReference w:type="default" r:id="rId2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A83F4" w14:textId="77777777" w:rsidR="00696965" w:rsidRDefault="00696965">
      <w:pPr>
        <w:spacing w:after="0" w:line="240" w:lineRule="auto"/>
      </w:pPr>
      <w:r>
        <w:separator/>
      </w:r>
    </w:p>
  </w:endnote>
  <w:endnote w:type="continuationSeparator" w:id="0">
    <w:p w14:paraId="1A39A8BD" w14:textId="77777777" w:rsidR="00696965" w:rsidRDefault="00696965">
      <w:pPr>
        <w:spacing w:after="0" w:line="240" w:lineRule="auto"/>
      </w:pPr>
      <w:r>
        <w:continuationSeparator/>
      </w:r>
    </w:p>
  </w:endnote>
  <w:endnote w:type="continuationNotice" w:id="1">
    <w:p w14:paraId="12B988E7" w14:textId="77777777" w:rsidR="00696965" w:rsidRDefault="006969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eSansOffice">
    <w:altName w:val="Calibri"/>
    <w:charset w:val="00"/>
    <w:family w:val="auto"/>
    <w:pitch w:val="default"/>
  </w:font>
  <w:font w:name="greta sans std lt">
    <w:charset w:val="00"/>
    <w:family w:val="auto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243453"/>
      <w:docPartObj>
        <w:docPartGallery w:val="Page Numbers (Bottom of Page)"/>
        <w:docPartUnique/>
      </w:docPartObj>
    </w:sdtPr>
    <w:sdtContent>
      <w:p w14:paraId="509A2B80" w14:textId="0F454907" w:rsidR="00C27A0D" w:rsidRDefault="00000000">
        <w:pPr>
          <w:pStyle w:val="Fuzeile"/>
          <w:jc w:val="right"/>
          <w:rPr>
            <w:rFonts w:ascii="TheSansOffice" w:hAnsi="TheSansOffice"/>
          </w:rPr>
        </w:pPr>
        <w:r>
          <w:rPr>
            <w:rFonts w:ascii="TheSansOffice" w:hAnsi="TheSansOffice"/>
          </w:rPr>
          <w:fldChar w:fldCharType="begin"/>
        </w:r>
        <w:r>
          <w:rPr>
            <w:rFonts w:ascii="TheSansOffice" w:hAnsi="TheSansOffice"/>
          </w:rPr>
          <w:instrText>PAGE   \* MERGEFORMAT</w:instrText>
        </w:r>
        <w:r>
          <w:rPr>
            <w:rFonts w:ascii="TheSansOffice" w:hAnsi="TheSansOffice"/>
          </w:rPr>
          <w:fldChar w:fldCharType="separate"/>
        </w:r>
        <w:r>
          <w:rPr>
            <w:rFonts w:ascii="TheSansOffice" w:hAnsi="TheSansOffice"/>
          </w:rPr>
          <w:t>53</w:t>
        </w:r>
        <w:r>
          <w:rPr>
            <w:rFonts w:ascii="TheSansOffice" w:hAnsi="TheSansOffice"/>
          </w:rPr>
          <w:fldChar w:fldCharType="end"/>
        </w:r>
        <w:r w:rsidR="00BF2918">
          <w:rPr>
            <w:rFonts w:ascii="TheSansOffice" w:hAnsi="TheSansOffice"/>
          </w:rPr>
          <w:t>/2</w:t>
        </w:r>
      </w:p>
    </w:sdtContent>
  </w:sdt>
  <w:p w14:paraId="4583A7CA" w14:textId="77777777" w:rsidR="00C27A0D" w:rsidRDefault="00C27A0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F67E0" w14:textId="77777777" w:rsidR="00696965" w:rsidRDefault="00696965">
      <w:pPr>
        <w:spacing w:after="0" w:line="240" w:lineRule="auto"/>
      </w:pPr>
      <w:r>
        <w:separator/>
      </w:r>
    </w:p>
  </w:footnote>
  <w:footnote w:type="continuationSeparator" w:id="0">
    <w:p w14:paraId="311DE353" w14:textId="77777777" w:rsidR="00696965" w:rsidRDefault="00696965">
      <w:pPr>
        <w:spacing w:after="0" w:line="240" w:lineRule="auto"/>
      </w:pPr>
      <w:r>
        <w:continuationSeparator/>
      </w:r>
    </w:p>
  </w:footnote>
  <w:footnote w:type="continuationNotice" w:id="1">
    <w:p w14:paraId="2FCE3E66" w14:textId="77777777" w:rsidR="00696965" w:rsidRDefault="0069696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FC246" w14:textId="77777777" w:rsidR="009E0A35" w:rsidRDefault="009E0A35" w:rsidP="009E0A35">
    <w:pPr>
      <w:tabs>
        <w:tab w:val="left" w:pos="2016"/>
      </w:tabs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A3CC4AF" wp14:editId="78522B76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438079" cy="247432"/>
              <wp:effectExtent l="0" t="0" r="0" b="0"/>
              <wp:wrapNone/>
              <wp:docPr id="1" name="Freeform: Shape 54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438079" cy="247432"/>
                      </a:xfrm>
                      <a:custGeom>
                        <a:avLst/>
                        <a:gdLst>
                          <a:gd name="connsiteX0" fmla="*/ 366713 w 438150"/>
                          <a:gd name="connsiteY0" fmla="*/ 133545 h 247650"/>
                          <a:gd name="connsiteX1" fmla="*/ 333375 w 438150"/>
                          <a:gd name="connsiteY1" fmla="*/ 140410 h 247650"/>
                          <a:gd name="connsiteX2" fmla="*/ 333375 w 438150"/>
                          <a:gd name="connsiteY2" fmla="*/ 200025 h 247650"/>
                          <a:gd name="connsiteX3" fmla="*/ 400050 w 438150"/>
                          <a:gd name="connsiteY3" fmla="*/ 200025 h 247650"/>
                          <a:gd name="connsiteX4" fmla="*/ 400050 w 438150"/>
                          <a:gd name="connsiteY4" fmla="*/ 140410 h 247650"/>
                          <a:gd name="connsiteX5" fmla="*/ 366713 w 438150"/>
                          <a:gd name="connsiteY5" fmla="*/ 133545 h 247650"/>
                          <a:gd name="connsiteX6" fmla="*/ 71437 w 438150"/>
                          <a:gd name="connsiteY6" fmla="*/ 133545 h 247650"/>
                          <a:gd name="connsiteX7" fmla="*/ 38100 w 438150"/>
                          <a:gd name="connsiteY7" fmla="*/ 140410 h 247650"/>
                          <a:gd name="connsiteX8" fmla="*/ 38100 w 438150"/>
                          <a:gd name="connsiteY8" fmla="*/ 200025 h 247650"/>
                          <a:gd name="connsiteX9" fmla="*/ 104775 w 438150"/>
                          <a:gd name="connsiteY9" fmla="*/ 200025 h 247650"/>
                          <a:gd name="connsiteX10" fmla="*/ 104775 w 438150"/>
                          <a:gd name="connsiteY10" fmla="*/ 140410 h 247650"/>
                          <a:gd name="connsiteX11" fmla="*/ 71437 w 438150"/>
                          <a:gd name="connsiteY11" fmla="*/ 133545 h 247650"/>
                          <a:gd name="connsiteX12" fmla="*/ 71437 w 438150"/>
                          <a:gd name="connsiteY12" fmla="*/ 114695 h 247650"/>
                          <a:gd name="connsiteX13" fmla="*/ 118914 w 438150"/>
                          <a:gd name="connsiteY13" fmla="*/ 126206 h 247650"/>
                          <a:gd name="connsiteX14" fmla="*/ 123825 w 438150"/>
                          <a:gd name="connsiteY14" fmla="*/ 128931 h 247650"/>
                          <a:gd name="connsiteX15" fmla="*/ 123825 w 438150"/>
                          <a:gd name="connsiteY15" fmla="*/ 200025 h 247650"/>
                          <a:gd name="connsiteX16" fmla="*/ 152400 w 438150"/>
                          <a:gd name="connsiteY16" fmla="*/ 200025 h 247650"/>
                          <a:gd name="connsiteX17" fmla="*/ 152400 w 438150"/>
                          <a:gd name="connsiteY17" fmla="*/ 142019 h 247650"/>
                          <a:gd name="connsiteX18" fmla="*/ 157311 w 438150"/>
                          <a:gd name="connsiteY18" fmla="*/ 139303 h 247650"/>
                          <a:gd name="connsiteX19" fmla="*/ 280839 w 438150"/>
                          <a:gd name="connsiteY19" fmla="*/ 139303 h 247650"/>
                          <a:gd name="connsiteX20" fmla="*/ 285750 w 438150"/>
                          <a:gd name="connsiteY20" fmla="*/ 142019 h 247650"/>
                          <a:gd name="connsiteX21" fmla="*/ 285750 w 438150"/>
                          <a:gd name="connsiteY21" fmla="*/ 200025 h 247650"/>
                          <a:gd name="connsiteX22" fmla="*/ 314325 w 438150"/>
                          <a:gd name="connsiteY22" fmla="*/ 200025 h 247650"/>
                          <a:gd name="connsiteX23" fmla="*/ 314325 w 438150"/>
                          <a:gd name="connsiteY23" fmla="*/ 128931 h 247650"/>
                          <a:gd name="connsiteX24" fmla="*/ 319236 w 438150"/>
                          <a:gd name="connsiteY24" fmla="*/ 126206 h 247650"/>
                          <a:gd name="connsiteX25" fmla="*/ 414189 w 438150"/>
                          <a:gd name="connsiteY25" fmla="*/ 126206 h 247650"/>
                          <a:gd name="connsiteX26" fmla="*/ 419100 w 438150"/>
                          <a:gd name="connsiteY26" fmla="*/ 128931 h 247650"/>
                          <a:gd name="connsiteX27" fmla="*/ 419100 w 438150"/>
                          <a:gd name="connsiteY27" fmla="*/ 200025 h 247650"/>
                          <a:gd name="connsiteX28" fmla="*/ 438150 w 438150"/>
                          <a:gd name="connsiteY28" fmla="*/ 200025 h 247650"/>
                          <a:gd name="connsiteX29" fmla="*/ 438150 w 438150"/>
                          <a:gd name="connsiteY29" fmla="*/ 219075 h 247650"/>
                          <a:gd name="connsiteX30" fmla="*/ 285750 w 438150"/>
                          <a:gd name="connsiteY30" fmla="*/ 219075 h 247650"/>
                          <a:gd name="connsiteX31" fmla="*/ 285750 w 438150"/>
                          <a:gd name="connsiteY31" fmla="*/ 247650 h 247650"/>
                          <a:gd name="connsiteX32" fmla="*/ 266700 w 438150"/>
                          <a:gd name="connsiteY32" fmla="*/ 247650 h 247650"/>
                          <a:gd name="connsiteX33" fmla="*/ 266700 w 438150"/>
                          <a:gd name="connsiteY33" fmla="*/ 153442 h 247650"/>
                          <a:gd name="connsiteX34" fmla="*/ 171450 w 438150"/>
                          <a:gd name="connsiteY34" fmla="*/ 153442 h 247650"/>
                          <a:gd name="connsiteX35" fmla="*/ 171450 w 438150"/>
                          <a:gd name="connsiteY35" fmla="*/ 247650 h 247650"/>
                          <a:gd name="connsiteX36" fmla="*/ 152400 w 438150"/>
                          <a:gd name="connsiteY36" fmla="*/ 247650 h 247650"/>
                          <a:gd name="connsiteX37" fmla="*/ 152400 w 438150"/>
                          <a:gd name="connsiteY37" fmla="*/ 219075 h 247650"/>
                          <a:gd name="connsiteX38" fmla="*/ 0 w 438150"/>
                          <a:gd name="connsiteY38" fmla="*/ 219075 h 247650"/>
                          <a:gd name="connsiteX39" fmla="*/ 0 w 438150"/>
                          <a:gd name="connsiteY39" fmla="*/ 200025 h 247650"/>
                          <a:gd name="connsiteX40" fmla="*/ 19050 w 438150"/>
                          <a:gd name="connsiteY40" fmla="*/ 200025 h 247650"/>
                          <a:gd name="connsiteX41" fmla="*/ 19050 w 438150"/>
                          <a:gd name="connsiteY41" fmla="*/ 128931 h 247650"/>
                          <a:gd name="connsiteX42" fmla="*/ 23961 w 438150"/>
                          <a:gd name="connsiteY42" fmla="*/ 126206 h 247650"/>
                          <a:gd name="connsiteX43" fmla="*/ 71437 w 438150"/>
                          <a:gd name="connsiteY43" fmla="*/ 114695 h 247650"/>
                          <a:gd name="connsiteX44" fmla="*/ 366712 w 438150"/>
                          <a:gd name="connsiteY44" fmla="*/ 38100 h 247650"/>
                          <a:gd name="connsiteX45" fmla="*/ 347662 w 438150"/>
                          <a:gd name="connsiteY45" fmla="*/ 57150 h 247650"/>
                          <a:gd name="connsiteX46" fmla="*/ 366712 w 438150"/>
                          <a:gd name="connsiteY46" fmla="*/ 76200 h 247650"/>
                          <a:gd name="connsiteX47" fmla="*/ 385762 w 438150"/>
                          <a:gd name="connsiteY47" fmla="*/ 57150 h 247650"/>
                          <a:gd name="connsiteX48" fmla="*/ 366712 w 438150"/>
                          <a:gd name="connsiteY48" fmla="*/ 38100 h 247650"/>
                          <a:gd name="connsiteX49" fmla="*/ 71437 w 438150"/>
                          <a:gd name="connsiteY49" fmla="*/ 38100 h 247650"/>
                          <a:gd name="connsiteX50" fmla="*/ 52387 w 438150"/>
                          <a:gd name="connsiteY50" fmla="*/ 57150 h 247650"/>
                          <a:gd name="connsiteX51" fmla="*/ 71437 w 438150"/>
                          <a:gd name="connsiteY51" fmla="*/ 76200 h 247650"/>
                          <a:gd name="connsiteX52" fmla="*/ 90487 w 438150"/>
                          <a:gd name="connsiteY52" fmla="*/ 57150 h 247650"/>
                          <a:gd name="connsiteX53" fmla="*/ 71437 w 438150"/>
                          <a:gd name="connsiteY53" fmla="*/ 38100 h 247650"/>
                          <a:gd name="connsiteX54" fmla="*/ 366712 w 438150"/>
                          <a:gd name="connsiteY54" fmla="*/ 19050 h 247650"/>
                          <a:gd name="connsiteX55" fmla="*/ 404812 w 438150"/>
                          <a:gd name="connsiteY55" fmla="*/ 57150 h 247650"/>
                          <a:gd name="connsiteX56" fmla="*/ 366712 w 438150"/>
                          <a:gd name="connsiteY56" fmla="*/ 95250 h 247650"/>
                          <a:gd name="connsiteX57" fmla="*/ 328612 w 438150"/>
                          <a:gd name="connsiteY57" fmla="*/ 57150 h 247650"/>
                          <a:gd name="connsiteX58" fmla="*/ 366712 w 438150"/>
                          <a:gd name="connsiteY58" fmla="*/ 19050 h 247650"/>
                          <a:gd name="connsiteX59" fmla="*/ 219075 w 438150"/>
                          <a:gd name="connsiteY59" fmla="*/ 19050 h 247650"/>
                          <a:gd name="connsiteX60" fmla="*/ 185737 w 438150"/>
                          <a:gd name="connsiteY60" fmla="*/ 52388 h 247650"/>
                          <a:gd name="connsiteX61" fmla="*/ 219075 w 438150"/>
                          <a:gd name="connsiteY61" fmla="*/ 85725 h 247650"/>
                          <a:gd name="connsiteX62" fmla="*/ 252412 w 438150"/>
                          <a:gd name="connsiteY62" fmla="*/ 52388 h 247650"/>
                          <a:gd name="connsiteX63" fmla="*/ 219075 w 438150"/>
                          <a:gd name="connsiteY63" fmla="*/ 19050 h 247650"/>
                          <a:gd name="connsiteX64" fmla="*/ 71437 w 438150"/>
                          <a:gd name="connsiteY64" fmla="*/ 19050 h 247650"/>
                          <a:gd name="connsiteX65" fmla="*/ 109537 w 438150"/>
                          <a:gd name="connsiteY65" fmla="*/ 57150 h 247650"/>
                          <a:gd name="connsiteX66" fmla="*/ 71437 w 438150"/>
                          <a:gd name="connsiteY66" fmla="*/ 95250 h 247650"/>
                          <a:gd name="connsiteX67" fmla="*/ 33337 w 438150"/>
                          <a:gd name="connsiteY67" fmla="*/ 57150 h 247650"/>
                          <a:gd name="connsiteX68" fmla="*/ 71437 w 438150"/>
                          <a:gd name="connsiteY68" fmla="*/ 19050 h 247650"/>
                          <a:gd name="connsiteX69" fmla="*/ 219075 w 438150"/>
                          <a:gd name="connsiteY69" fmla="*/ 0 h 247650"/>
                          <a:gd name="connsiteX70" fmla="*/ 271462 w 438150"/>
                          <a:gd name="connsiteY70" fmla="*/ 52388 h 247650"/>
                          <a:gd name="connsiteX71" fmla="*/ 219075 w 438150"/>
                          <a:gd name="connsiteY71" fmla="*/ 104775 h 247650"/>
                          <a:gd name="connsiteX72" fmla="*/ 166687 w 438150"/>
                          <a:gd name="connsiteY72" fmla="*/ 52388 h 247650"/>
                          <a:gd name="connsiteX73" fmla="*/ 219075 w 438150"/>
                          <a:gd name="connsiteY73" fmla="*/ 0 h 24765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  <a:cxn ang="0">
                            <a:pos x="connsiteX69" y="connsiteY69"/>
                          </a:cxn>
                          <a:cxn ang="0">
                            <a:pos x="connsiteX70" y="connsiteY70"/>
                          </a:cxn>
                          <a:cxn ang="0">
                            <a:pos x="connsiteX71" y="connsiteY71"/>
                          </a:cxn>
                          <a:cxn ang="0">
                            <a:pos x="connsiteX72" y="connsiteY72"/>
                          </a:cxn>
                          <a:cxn ang="0">
                            <a:pos x="connsiteX73" y="connsiteY73"/>
                          </a:cxn>
                        </a:cxnLst>
                        <a:rect l="l" t="t" r="r" b="b"/>
                        <a:pathLst>
                          <a:path w="438150" h="247650" extrusionOk="0">
                            <a:moveTo>
                              <a:pt x="366713" y="133545"/>
                            </a:moveTo>
                            <a:cubicBezTo>
                              <a:pt x="355365" y="133545"/>
                              <a:pt x="344017" y="135834"/>
                              <a:pt x="333375" y="140410"/>
                            </a:cubicBezTo>
                            <a:lnTo>
                              <a:pt x="333375" y="200025"/>
                            </a:lnTo>
                            <a:lnTo>
                              <a:pt x="400050" y="200025"/>
                            </a:lnTo>
                            <a:lnTo>
                              <a:pt x="400050" y="140410"/>
                            </a:lnTo>
                            <a:cubicBezTo>
                              <a:pt x="389409" y="135834"/>
                              <a:pt x="378061" y="133545"/>
                              <a:pt x="366713" y="133545"/>
                            </a:cubicBezTo>
                            <a:close/>
                            <a:moveTo>
                              <a:pt x="71437" y="133545"/>
                            </a:moveTo>
                            <a:cubicBezTo>
                              <a:pt x="60089" y="133545"/>
                              <a:pt x="48741" y="135834"/>
                              <a:pt x="38100" y="140410"/>
                            </a:cubicBezTo>
                            <a:lnTo>
                              <a:pt x="38100" y="200025"/>
                            </a:lnTo>
                            <a:lnTo>
                              <a:pt x="104775" y="200025"/>
                            </a:lnTo>
                            <a:lnTo>
                              <a:pt x="104775" y="140410"/>
                            </a:lnTo>
                            <a:cubicBezTo>
                              <a:pt x="94133" y="135834"/>
                              <a:pt x="82785" y="133545"/>
                              <a:pt x="71437" y="133545"/>
                            </a:cubicBezTo>
                            <a:close/>
                            <a:moveTo>
                              <a:pt x="71437" y="114695"/>
                            </a:moveTo>
                            <a:cubicBezTo>
                              <a:pt x="87728" y="114695"/>
                              <a:pt x="104019" y="118532"/>
                              <a:pt x="118914" y="126206"/>
                            </a:cubicBezTo>
                            <a:lnTo>
                              <a:pt x="123825" y="128931"/>
                            </a:lnTo>
                            <a:lnTo>
                              <a:pt x="123825" y="200025"/>
                            </a:lnTo>
                            <a:lnTo>
                              <a:pt x="152400" y="200025"/>
                            </a:lnTo>
                            <a:lnTo>
                              <a:pt x="152400" y="142019"/>
                            </a:lnTo>
                            <a:lnTo>
                              <a:pt x="157311" y="139303"/>
                            </a:lnTo>
                            <a:cubicBezTo>
                              <a:pt x="195901" y="118665"/>
                              <a:pt x="242249" y="118665"/>
                              <a:pt x="280839" y="139303"/>
                            </a:cubicBezTo>
                            <a:lnTo>
                              <a:pt x="285750" y="142019"/>
                            </a:lnTo>
                            <a:lnTo>
                              <a:pt x="285750" y="200025"/>
                            </a:lnTo>
                            <a:lnTo>
                              <a:pt x="314325" y="200025"/>
                            </a:lnTo>
                            <a:lnTo>
                              <a:pt x="314325" y="128931"/>
                            </a:lnTo>
                            <a:lnTo>
                              <a:pt x="319236" y="126206"/>
                            </a:lnTo>
                            <a:cubicBezTo>
                              <a:pt x="349026" y="110858"/>
                              <a:pt x="384399" y="110858"/>
                              <a:pt x="414189" y="126206"/>
                            </a:cubicBezTo>
                            <a:lnTo>
                              <a:pt x="419100" y="128931"/>
                            </a:lnTo>
                            <a:lnTo>
                              <a:pt x="419100" y="200025"/>
                            </a:lnTo>
                            <a:lnTo>
                              <a:pt x="438150" y="200025"/>
                            </a:lnTo>
                            <a:lnTo>
                              <a:pt x="438150" y="219075"/>
                            </a:lnTo>
                            <a:lnTo>
                              <a:pt x="285750" y="219075"/>
                            </a:lnTo>
                            <a:lnTo>
                              <a:pt x="285750" y="247650"/>
                            </a:lnTo>
                            <a:lnTo>
                              <a:pt x="266700" y="247650"/>
                            </a:lnTo>
                            <a:lnTo>
                              <a:pt x="266700" y="153442"/>
                            </a:lnTo>
                            <a:cubicBezTo>
                              <a:pt x="236422" y="139768"/>
                              <a:pt x="201728" y="139768"/>
                              <a:pt x="171450" y="153442"/>
                            </a:cubicBezTo>
                            <a:lnTo>
                              <a:pt x="171450" y="247650"/>
                            </a:lnTo>
                            <a:lnTo>
                              <a:pt x="152400" y="247650"/>
                            </a:lnTo>
                            <a:lnTo>
                              <a:pt x="152400" y="219075"/>
                            </a:lnTo>
                            <a:lnTo>
                              <a:pt x="0" y="219075"/>
                            </a:lnTo>
                            <a:lnTo>
                              <a:pt x="0" y="200025"/>
                            </a:lnTo>
                            <a:lnTo>
                              <a:pt x="19050" y="200025"/>
                            </a:lnTo>
                            <a:lnTo>
                              <a:pt x="19050" y="128931"/>
                            </a:lnTo>
                            <a:lnTo>
                              <a:pt x="23961" y="126206"/>
                            </a:lnTo>
                            <a:cubicBezTo>
                              <a:pt x="38856" y="118532"/>
                              <a:pt x="55147" y="114695"/>
                              <a:pt x="71437" y="114695"/>
                            </a:cubicBezTo>
                            <a:close/>
                            <a:moveTo>
                              <a:pt x="366712" y="38100"/>
                            </a:moveTo>
                            <a:cubicBezTo>
                              <a:pt x="356197" y="38114"/>
                              <a:pt x="347676" y="46635"/>
                              <a:pt x="347662" y="57150"/>
                            </a:cubicBezTo>
                            <a:cubicBezTo>
                              <a:pt x="347662" y="67671"/>
                              <a:pt x="356191" y="76200"/>
                              <a:pt x="366712" y="76200"/>
                            </a:cubicBezTo>
                            <a:cubicBezTo>
                              <a:pt x="377233" y="76200"/>
                              <a:pt x="385762" y="67671"/>
                              <a:pt x="385762" y="57150"/>
                            </a:cubicBezTo>
                            <a:cubicBezTo>
                              <a:pt x="385762" y="46629"/>
                              <a:pt x="377233" y="38100"/>
                              <a:pt x="366712" y="38100"/>
                            </a:cubicBezTo>
                            <a:close/>
                            <a:moveTo>
                              <a:pt x="71437" y="38100"/>
                            </a:moveTo>
                            <a:cubicBezTo>
                              <a:pt x="60922" y="38114"/>
                              <a:pt x="52401" y="46635"/>
                              <a:pt x="52387" y="57150"/>
                            </a:cubicBezTo>
                            <a:cubicBezTo>
                              <a:pt x="52387" y="67671"/>
                              <a:pt x="60916" y="76200"/>
                              <a:pt x="71437" y="76200"/>
                            </a:cubicBezTo>
                            <a:cubicBezTo>
                              <a:pt x="81958" y="76200"/>
                              <a:pt x="90487" y="67671"/>
                              <a:pt x="90487" y="57150"/>
                            </a:cubicBezTo>
                            <a:cubicBezTo>
                              <a:pt x="90487" y="46629"/>
                              <a:pt x="81958" y="38100"/>
                              <a:pt x="71437" y="38100"/>
                            </a:cubicBezTo>
                            <a:close/>
                            <a:moveTo>
                              <a:pt x="366712" y="19050"/>
                            </a:moveTo>
                            <a:cubicBezTo>
                              <a:pt x="387754" y="19050"/>
                              <a:pt x="404812" y="36108"/>
                              <a:pt x="404812" y="57150"/>
                            </a:cubicBezTo>
                            <a:cubicBezTo>
                              <a:pt x="404812" y="78192"/>
                              <a:pt x="387754" y="95250"/>
                              <a:pt x="366712" y="95250"/>
                            </a:cubicBezTo>
                            <a:cubicBezTo>
                              <a:pt x="345679" y="95229"/>
                              <a:pt x="328633" y="78183"/>
                              <a:pt x="328612" y="57150"/>
                            </a:cubicBezTo>
                            <a:cubicBezTo>
                              <a:pt x="328612" y="36108"/>
                              <a:pt x="345670" y="19050"/>
                              <a:pt x="366712" y="19050"/>
                            </a:cubicBezTo>
                            <a:close/>
                            <a:moveTo>
                              <a:pt x="219075" y="19050"/>
                            </a:moveTo>
                            <a:cubicBezTo>
                              <a:pt x="200672" y="19072"/>
                              <a:pt x="185759" y="33985"/>
                              <a:pt x="185737" y="52388"/>
                            </a:cubicBezTo>
                            <a:cubicBezTo>
                              <a:pt x="185737" y="70799"/>
                              <a:pt x="200663" y="85725"/>
                              <a:pt x="219075" y="85725"/>
                            </a:cubicBezTo>
                            <a:cubicBezTo>
                              <a:pt x="237486" y="85725"/>
                              <a:pt x="252412" y="70799"/>
                              <a:pt x="252412" y="52388"/>
                            </a:cubicBezTo>
                            <a:cubicBezTo>
                              <a:pt x="252412" y="33976"/>
                              <a:pt x="237486" y="19050"/>
                              <a:pt x="219075" y="19050"/>
                            </a:cubicBezTo>
                            <a:close/>
                            <a:moveTo>
                              <a:pt x="71437" y="19050"/>
                            </a:moveTo>
                            <a:cubicBezTo>
                              <a:pt x="92479" y="19050"/>
                              <a:pt x="109537" y="36108"/>
                              <a:pt x="109537" y="57150"/>
                            </a:cubicBezTo>
                            <a:cubicBezTo>
                              <a:pt x="109537" y="78192"/>
                              <a:pt x="92479" y="95250"/>
                              <a:pt x="71437" y="95250"/>
                            </a:cubicBezTo>
                            <a:cubicBezTo>
                              <a:pt x="50404" y="95229"/>
                              <a:pt x="33358" y="78183"/>
                              <a:pt x="33337" y="57150"/>
                            </a:cubicBezTo>
                            <a:cubicBezTo>
                              <a:pt x="33337" y="36108"/>
                              <a:pt x="50395" y="19050"/>
                              <a:pt x="71437" y="19050"/>
                            </a:cubicBezTo>
                            <a:close/>
                            <a:moveTo>
                              <a:pt x="219075" y="0"/>
                            </a:moveTo>
                            <a:cubicBezTo>
                              <a:pt x="248007" y="0"/>
                              <a:pt x="271462" y="23455"/>
                              <a:pt x="271462" y="52388"/>
                            </a:cubicBezTo>
                            <a:cubicBezTo>
                              <a:pt x="271462" y="81320"/>
                              <a:pt x="248007" y="104775"/>
                              <a:pt x="219075" y="104775"/>
                            </a:cubicBezTo>
                            <a:cubicBezTo>
                              <a:pt x="190157" y="104739"/>
                              <a:pt x="166723" y="81305"/>
                              <a:pt x="166687" y="52388"/>
                            </a:cubicBezTo>
                            <a:cubicBezTo>
                              <a:pt x="166687" y="23455"/>
                              <a:pt x="190142" y="0"/>
                              <a:pt x="219075" y="0"/>
                            </a:cubicBez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DA58100" id="Freeform: Shape 540" o:spid="_x0000_s1026" style="position:absolute;margin-left:0;margin-top:-.05pt;width:34.5pt;height:19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3815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" path="m366713,133545v-11348,,-22696,2289,-33338,6865l333375,200025r66675,l400050,140410v-10641,-4576,-21989,-6865,-33337,-6865xm71437,133545v-11348,,-22696,2289,-33337,6865l38100,200025r66675,l104775,140410c94133,135834,82785,133545,71437,133545xm71437,114695v16291,,32582,3837,47477,11511l123825,128931r,71094l152400,200025r,-58006l157311,139303v38590,-20638,84938,-20638,123528,l285750,142019r,58006l314325,200025r,-71094l319236,126206v29790,-15348,65163,-15348,94953,l419100,128931r,71094l438150,200025r,19050l285750,219075r,28575l266700,247650r,-94208c236422,139768,201728,139768,171450,153442r,94208l152400,247650r,-28575l,219075,,200025r19050,l19050,128931r4911,-2725c38856,118532,55147,114695,71437,114695xm366712,38100v-10515,14,-19036,8535,-19050,19050c347662,67671,356191,76200,366712,76200v10521,,19050,-8529,19050,-19050c385762,46629,377233,38100,366712,38100xm71437,38100v-10515,14,-19036,8535,-19050,19050c52387,67671,60916,76200,71437,76200v10521,,19050,-8529,19050,-19050c90487,46629,81958,38100,71437,38100xm366712,19050v21042,,38100,17058,38100,38100c404812,78192,387754,95250,366712,95250,345679,95229,328633,78183,328612,57150v,-21042,17058,-38100,38100,-38100xm219075,19050v-18403,22,-33316,14935,-33338,33338c185737,70799,200663,85725,219075,85725v18411,,33337,-14926,33337,-33337c252412,33976,237486,19050,219075,19050xm71437,19050v21042,,38100,17058,38100,38100c109537,78192,92479,95250,71437,95250,50404,95229,33358,78183,33337,57150v,-21042,17058,-38100,38100,-38100xm219075,v28932,,52387,23455,52387,52388c271462,81320,248007,104775,219075,104775v-28918,-36,-52352,-23470,-52388,-52387c166687,23455,190142,,219075,xe" fillcolor="black" stroked="f">
              <v:stroke joinstyle="miter"/>
              <v:path arrowok="t" o:extrusionok="f" o:connecttype="custom" o:connectlocs="366654,133427;333321,140286;333321,199849;399985,199849;399985,140286;366654,133427;71425,133427;38094,140286;38094,199849;104758,199849;104758,140286;71425,133427;71425,114594;118895,126095;123805,128818;123805,199849;152375,199849;152375,141894;157286,139180;280793,139180;285704,141894;285704,199849;314274,199849;314274,128818;319184,126095;414122,126095;419032,128818;419032,199849;438079,199849;438079,218882;285704,218882;285704,247432;266657,247432;266657,153307;171422,153307;171422,247432;152375,247432;152375,218882;0,218882;0,199849;19047,199849;19047,128818;23957,126095;71425,114594;366653,38066;347606,57100;366653,76133;385699,57100;366653,38066;71425,38066;52379,57100;71425,76133;90472,57100;71425,38066;366653,19033;404746,57100;366653,95166;328559,57100;366653,19033;219040,19033;185707,52342;219040,85650;252371,52342;219040,19033;71425,19033;109519,57100;71425,95166;33332,57100;71425,19033;219040,0;271418,52342;219040,104683;166660,52342;219040,0" o:connectangles="0,0,0,0,0,0,0,0,0,0,0,0,0,0,0,0,0,0,0,0,0,0,0,0,0,0,0,0,0,0,0,0,0,0,0,0,0,0,0,0,0,0,0,0,0,0,0,0,0,0,0,0,0,0,0,0,0,0,0,0,0,0,0,0,0,0,0,0,0,0,0,0,0,0"/>
              <o:lock v:ext="edit" aspectratio="t"/>
            </v:shape>
          </w:pict>
        </mc:Fallback>
      </mc:AlternateContent>
    </w: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035A4F6C" wp14:editId="3AA597F5">
          <wp:simplePos x="0" y="0"/>
          <wp:positionH relativeFrom="column">
            <wp:posOffset>4391025</wp:posOffset>
          </wp:positionH>
          <wp:positionV relativeFrom="paragraph">
            <wp:posOffset>-148590</wp:posOffset>
          </wp:positionV>
          <wp:extent cx="1439545" cy="410210"/>
          <wp:effectExtent l="0" t="0" r="0" b="0"/>
          <wp:wrapTight wrapText="bothSides">
            <wp:wrapPolygon edited="1">
              <wp:start x="0" y="0"/>
              <wp:lineTo x="0" y="20731"/>
              <wp:lineTo x="21343" y="20731"/>
              <wp:lineTo x="21343" y="0"/>
              <wp:lineTo x="0" y="0"/>
            </wp:wrapPolygon>
          </wp:wrapTight>
          <wp:docPr id="2" name="Grafik 255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Grafik 37" descr="Ein Bild, das Text, ClipArt enthält.&#10;&#10;Automatisch generierte Beschreibung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1439545" cy="4102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04F802BE" w14:textId="77777777" w:rsidR="009E0A35" w:rsidRDefault="009E0A3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01E3D"/>
    <w:multiLevelType w:val="hybridMultilevel"/>
    <w:tmpl w:val="7F648BA4"/>
    <w:lvl w:ilvl="0" w:tplc="8D58D98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88467B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8036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0023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3ADE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541A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463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7E8EA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A0CD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357C3"/>
    <w:multiLevelType w:val="hybridMultilevel"/>
    <w:tmpl w:val="4FC21D4E"/>
    <w:lvl w:ilvl="0" w:tplc="C0A28CB2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4AF51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31CAF1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838A0C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8125A8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7E61C0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4B4AD5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5B6613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ADAE1F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D6A59A2"/>
    <w:multiLevelType w:val="hybridMultilevel"/>
    <w:tmpl w:val="AE127B18"/>
    <w:lvl w:ilvl="0" w:tplc="C09A64B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613C91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3A82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D03A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62A8A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A2C8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5054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82D3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68AA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1224F"/>
    <w:multiLevelType w:val="hybridMultilevel"/>
    <w:tmpl w:val="E580E1F0"/>
    <w:lvl w:ilvl="0" w:tplc="6B6CA4D6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 w:tplc="391C32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686602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20795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E3E43A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04EA3F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AA2ADF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9A0FF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1A0753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138502C0"/>
    <w:multiLevelType w:val="hybridMultilevel"/>
    <w:tmpl w:val="6428D7C4"/>
    <w:lvl w:ilvl="0" w:tplc="1052848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D41CF07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890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98B4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A64A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1258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ACC7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B294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70E8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B2B11"/>
    <w:multiLevelType w:val="hybridMultilevel"/>
    <w:tmpl w:val="B2948FC6"/>
    <w:lvl w:ilvl="0" w:tplc="14F6A05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 w:tplc="988CC89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08054A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D883B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EF83E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1F81C5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2C01A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774C58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F8CA24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14CE4664"/>
    <w:multiLevelType w:val="hybridMultilevel"/>
    <w:tmpl w:val="78C2421E"/>
    <w:lvl w:ilvl="0" w:tplc="0792EA8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7618E2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C671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B8D6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7676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AAD7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0200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4CE0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3C55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52509"/>
    <w:multiLevelType w:val="hybridMultilevel"/>
    <w:tmpl w:val="2C9E26E2"/>
    <w:lvl w:ilvl="0" w:tplc="EF9AAE34">
      <w:start w:val="1"/>
      <w:numFmt w:val="decimal"/>
      <w:pStyle w:val="berschrift1"/>
      <w:lvlText w:val="%1."/>
      <w:lvlJc w:val="left"/>
      <w:pPr>
        <w:ind w:left="284" w:hanging="360"/>
      </w:pPr>
      <w:rPr>
        <w:rFonts w:hint="default"/>
      </w:rPr>
    </w:lvl>
    <w:lvl w:ilvl="1" w:tplc="7B4ED55E">
      <w:start w:val="1"/>
      <w:numFmt w:val="lowerLetter"/>
      <w:lvlText w:val="%2."/>
      <w:lvlJc w:val="left"/>
      <w:pPr>
        <w:ind w:left="1440" w:hanging="360"/>
      </w:pPr>
    </w:lvl>
    <w:lvl w:ilvl="2" w:tplc="12A47164">
      <w:start w:val="1"/>
      <w:numFmt w:val="lowerRoman"/>
      <w:lvlText w:val="%3."/>
      <w:lvlJc w:val="right"/>
      <w:pPr>
        <w:ind w:left="2160" w:hanging="180"/>
      </w:pPr>
    </w:lvl>
    <w:lvl w:ilvl="3" w:tplc="8A66CE80">
      <w:start w:val="1"/>
      <w:numFmt w:val="decimal"/>
      <w:lvlText w:val="%4."/>
      <w:lvlJc w:val="left"/>
      <w:pPr>
        <w:ind w:left="2880" w:hanging="360"/>
      </w:pPr>
    </w:lvl>
    <w:lvl w:ilvl="4" w:tplc="BC604FBC">
      <w:start w:val="1"/>
      <w:numFmt w:val="lowerLetter"/>
      <w:lvlText w:val="%5."/>
      <w:lvlJc w:val="left"/>
      <w:pPr>
        <w:ind w:left="3600" w:hanging="360"/>
      </w:pPr>
    </w:lvl>
    <w:lvl w:ilvl="5" w:tplc="71B0EAD2">
      <w:start w:val="1"/>
      <w:numFmt w:val="lowerRoman"/>
      <w:lvlText w:val="%6."/>
      <w:lvlJc w:val="right"/>
      <w:pPr>
        <w:ind w:left="4320" w:hanging="180"/>
      </w:pPr>
    </w:lvl>
    <w:lvl w:ilvl="6" w:tplc="0220CB64">
      <w:start w:val="1"/>
      <w:numFmt w:val="decimal"/>
      <w:lvlText w:val="%7."/>
      <w:lvlJc w:val="left"/>
      <w:pPr>
        <w:ind w:left="5040" w:hanging="360"/>
      </w:pPr>
    </w:lvl>
    <w:lvl w:ilvl="7" w:tplc="364C800E">
      <w:start w:val="1"/>
      <w:numFmt w:val="lowerLetter"/>
      <w:lvlText w:val="%8."/>
      <w:lvlJc w:val="left"/>
      <w:pPr>
        <w:ind w:left="5760" w:hanging="360"/>
      </w:pPr>
    </w:lvl>
    <w:lvl w:ilvl="8" w:tplc="F60A6BB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093110"/>
    <w:multiLevelType w:val="hybridMultilevel"/>
    <w:tmpl w:val="BE683618"/>
    <w:lvl w:ilvl="0" w:tplc="BCA0C712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  <w:lvl w:ilvl="1" w:tplc="8146E37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0D36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6FCEE2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AC4862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2C81B6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E86C4A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F3E300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488E3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FF06F8A"/>
    <w:multiLevelType w:val="hybridMultilevel"/>
    <w:tmpl w:val="AF48DB16"/>
    <w:lvl w:ilvl="0" w:tplc="54083E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286B8E0">
      <w:start w:val="1"/>
      <w:numFmt w:val="lowerLetter"/>
      <w:lvlText w:val="%2."/>
      <w:lvlJc w:val="left"/>
      <w:pPr>
        <w:ind w:left="1440" w:hanging="360"/>
      </w:pPr>
    </w:lvl>
    <w:lvl w:ilvl="2" w:tplc="EB280A50">
      <w:start w:val="1"/>
      <w:numFmt w:val="lowerRoman"/>
      <w:lvlText w:val="%3."/>
      <w:lvlJc w:val="right"/>
      <w:pPr>
        <w:ind w:left="2160" w:hanging="180"/>
      </w:pPr>
    </w:lvl>
    <w:lvl w:ilvl="3" w:tplc="2012BEF2">
      <w:start w:val="1"/>
      <w:numFmt w:val="decimal"/>
      <w:lvlText w:val="%4."/>
      <w:lvlJc w:val="left"/>
      <w:pPr>
        <w:ind w:left="2880" w:hanging="360"/>
      </w:pPr>
    </w:lvl>
    <w:lvl w:ilvl="4" w:tplc="D06A1E6C">
      <w:start w:val="1"/>
      <w:numFmt w:val="lowerLetter"/>
      <w:lvlText w:val="%5."/>
      <w:lvlJc w:val="left"/>
      <w:pPr>
        <w:ind w:left="3600" w:hanging="360"/>
      </w:pPr>
    </w:lvl>
    <w:lvl w:ilvl="5" w:tplc="97A62BD8">
      <w:start w:val="1"/>
      <w:numFmt w:val="lowerRoman"/>
      <w:lvlText w:val="%6."/>
      <w:lvlJc w:val="right"/>
      <w:pPr>
        <w:ind w:left="4320" w:hanging="180"/>
      </w:pPr>
    </w:lvl>
    <w:lvl w:ilvl="6" w:tplc="6F1A9158">
      <w:start w:val="1"/>
      <w:numFmt w:val="decimal"/>
      <w:lvlText w:val="%7."/>
      <w:lvlJc w:val="left"/>
      <w:pPr>
        <w:ind w:left="5040" w:hanging="360"/>
      </w:pPr>
    </w:lvl>
    <w:lvl w:ilvl="7" w:tplc="85D0F1D6">
      <w:start w:val="1"/>
      <w:numFmt w:val="lowerLetter"/>
      <w:lvlText w:val="%8."/>
      <w:lvlJc w:val="left"/>
      <w:pPr>
        <w:ind w:left="5760" w:hanging="360"/>
      </w:pPr>
    </w:lvl>
    <w:lvl w:ilvl="8" w:tplc="217277C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3B79AF"/>
    <w:multiLevelType w:val="hybridMultilevel"/>
    <w:tmpl w:val="EF288BB2"/>
    <w:lvl w:ilvl="0" w:tplc="CDC817A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49DE20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A804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2C63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C8B5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A837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E267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FCB2C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A29C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962D5"/>
    <w:multiLevelType w:val="hybridMultilevel"/>
    <w:tmpl w:val="8116A78E"/>
    <w:lvl w:ilvl="0" w:tplc="A1885A88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9D48568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DEA7D8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57C8B0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E32B47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0A23B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6628F5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C0E06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DEE9AB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2DB663C2"/>
    <w:multiLevelType w:val="hybridMultilevel"/>
    <w:tmpl w:val="980EE53C"/>
    <w:lvl w:ilvl="0" w:tplc="E500B986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FB94E58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5AAF3F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51A2F6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D8C98F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FD2FE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08A78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38A486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ADEC3B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304327AB"/>
    <w:multiLevelType w:val="hybridMultilevel"/>
    <w:tmpl w:val="044C1AEA"/>
    <w:lvl w:ilvl="0" w:tplc="C1BA7E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6AE97FE">
      <w:start w:val="1"/>
      <w:numFmt w:val="lowerLetter"/>
      <w:lvlText w:val="%2."/>
      <w:lvlJc w:val="left"/>
      <w:pPr>
        <w:ind w:left="1440" w:hanging="360"/>
      </w:pPr>
    </w:lvl>
    <w:lvl w:ilvl="2" w:tplc="9A4857FA">
      <w:start w:val="1"/>
      <w:numFmt w:val="lowerRoman"/>
      <w:lvlText w:val="%3."/>
      <w:lvlJc w:val="right"/>
      <w:pPr>
        <w:ind w:left="2160" w:hanging="180"/>
      </w:pPr>
    </w:lvl>
    <w:lvl w:ilvl="3" w:tplc="73BC5312">
      <w:start w:val="1"/>
      <w:numFmt w:val="decimal"/>
      <w:lvlText w:val="%4."/>
      <w:lvlJc w:val="left"/>
      <w:pPr>
        <w:ind w:left="2880" w:hanging="360"/>
      </w:pPr>
    </w:lvl>
    <w:lvl w:ilvl="4" w:tplc="4C862C88">
      <w:start w:val="1"/>
      <w:numFmt w:val="lowerLetter"/>
      <w:lvlText w:val="%5."/>
      <w:lvlJc w:val="left"/>
      <w:pPr>
        <w:ind w:left="3600" w:hanging="360"/>
      </w:pPr>
    </w:lvl>
    <w:lvl w:ilvl="5" w:tplc="C2783194">
      <w:start w:val="1"/>
      <w:numFmt w:val="lowerRoman"/>
      <w:lvlText w:val="%6."/>
      <w:lvlJc w:val="right"/>
      <w:pPr>
        <w:ind w:left="4320" w:hanging="180"/>
      </w:pPr>
    </w:lvl>
    <w:lvl w:ilvl="6" w:tplc="623620F4">
      <w:start w:val="1"/>
      <w:numFmt w:val="decimal"/>
      <w:lvlText w:val="%7."/>
      <w:lvlJc w:val="left"/>
      <w:pPr>
        <w:ind w:left="5040" w:hanging="360"/>
      </w:pPr>
    </w:lvl>
    <w:lvl w:ilvl="7" w:tplc="9B965862">
      <w:start w:val="1"/>
      <w:numFmt w:val="lowerLetter"/>
      <w:lvlText w:val="%8."/>
      <w:lvlJc w:val="left"/>
      <w:pPr>
        <w:ind w:left="5760" w:hanging="360"/>
      </w:pPr>
    </w:lvl>
    <w:lvl w:ilvl="8" w:tplc="02C4998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4F0184"/>
    <w:multiLevelType w:val="hybridMultilevel"/>
    <w:tmpl w:val="AD983D46"/>
    <w:lvl w:ilvl="0" w:tplc="0210613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53E29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F805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D0A6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3A0A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890C6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F4CA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629F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7A0E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81ADF"/>
    <w:multiLevelType w:val="hybridMultilevel"/>
    <w:tmpl w:val="08AAA2CA"/>
    <w:lvl w:ilvl="0" w:tplc="9038371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E51C03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BE94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BAF4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E838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9E3B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4001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0026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28BC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736FDB"/>
    <w:multiLevelType w:val="hybridMultilevel"/>
    <w:tmpl w:val="0EECDAD8"/>
    <w:lvl w:ilvl="0" w:tplc="474EDB7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DCA6F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82B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4A25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721F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4C90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4CDB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DA1E3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DCC9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DD4ED7"/>
    <w:multiLevelType w:val="hybridMultilevel"/>
    <w:tmpl w:val="A5A8A138"/>
    <w:lvl w:ilvl="0" w:tplc="91168D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34AF478">
      <w:start w:val="1"/>
      <w:numFmt w:val="lowerLetter"/>
      <w:lvlText w:val="%2."/>
      <w:lvlJc w:val="left"/>
      <w:pPr>
        <w:ind w:left="1440" w:hanging="360"/>
      </w:pPr>
    </w:lvl>
    <w:lvl w:ilvl="2" w:tplc="63AC23B2">
      <w:start w:val="1"/>
      <w:numFmt w:val="lowerRoman"/>
      <w:lvlText w:val="%3."/>
      <w:lvlJc w:val="right"/>
      <w:pPr>
        <w:ind w:left="2160" w:hanging="180"/>
      </w:pPr>
    </w:lvl>
    <w:lvl w:ilvl="3" w:tplc="D4AE8F28">
      <w:start w:val="1"/>
      <w:numFmt w:val="decimal"/>
      <w:lvlText w:val="%4."/>
      <w:lvlJc w:val="left"/>
      <w:pPr>
        <w:ind w:left="2880" w:hanging="360"/>
      </w:pPr>
    </w:lvl>
    <w:lvl w:ilvl="4" w:tplc="8984FA78">
      <w:start w:val="1"/>
      <w:numFmt w:val="lowerLetter"/>
      <w:lvlText w:val="%5."/>
      <w:lvlJc w:val="left"/>
      <w:pPr>
        <w:ind w:left="3600" w:hanging="360"/>
      </w:pPr>
    </w:lvl>
    <w:lvl w:ilvl="5" w:tplc="501837C4">
      <w:start w:val="1"/>
      <w:numFmt w:val="lowerRoman"/>
      <w:lvlText w:val="%6."/>
      <w:lvlJc w:val="right"/>
      <w:pPr>
        <w:ind w:left="4320" w:hanging="180"/>
      </w:pPr>
    </w:lvl>
    <w:lvl w:ilvl="6" w:tplc="B50869AC">
      <w:start w:val="1"/>
      <w:numFmt w:val="decimal"/>
      <w:lvlText w:val="%7."/>
      <w:lvlJc w:val="left"/>
      <w:pPr>
        <w:ind w:left="5040" w:hanging="360"/>
      </w:pPr>
    </w:lvl>
    <w:lvl w:ilvl="7" w:tplc="8D1C05A2">
      <w:start w:val="1"/>
      <w:numFmt w:val="lowerLetter"/>
      <w:lvlText w:val="%8."/>
      <w:lvlJc w:val="left"/>
      <w:pPr>
        <w:ind w:left="5760" w:hanging="360"/>
      </w:pPr>
    </w:lvl>
    <w:lvl w:ilvl="8" w:tplc="69509A40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52C93"/>
    <w:multiLevelType w:val="hybridMultilevel"/>
    <w:tmpl w:val="6BBC9934"/>
    <w:lvl w:ilvl="0" w:tplc="D130B032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FF2009C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52870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6ACC60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2DECE6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F22D6B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814D9F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D569CB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916B56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452B52D7"/>
    <w:multiLevelType w:val="hybridMultilevel"/>
    <w:tmpl w:val="79D8CF7C"/>
    <w:lvl w:ilvl="0" w:tplc="5428F1D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DEECB7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9851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7297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AC8D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2C9B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EC3B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ACEAF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DD6FB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30E4B"/>
    <w:multiLevelType w:val="hybridMultilevel"/>
    <w:tmpl w:val="F2F40E3C"/>
    <w:lvl w:ilvl="0" w:tplc="8A08F90C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  <w:lvl w:ilvl="1" w:tplc="D2E40DA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47E4F2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B30FA8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838DD5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3B0918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2306B2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51E8A4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514659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4B524D3A"/>
    <w:multiLevelType w:val="hybridMultilevel"/>
    <w:tmpl w:val="D1042426"/>
    <w:lvl w:ilvl="0" w:tplc="17FA1D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8903D18">
      <w:start w:val="1"/>
      <w:numFmt w:val="lowerLetter"/>
      <w:lvlText w:val="%2."/>
      <w:lvlJc w:val="left"/>
      <w:pPr>
        <w:ind w:left="1440" w:hanging="360"/>
      </w:pPr>
    </w:lvl>
    <w:lvl w:ilvl="2" w:tplc="55CE4650">
      <w:start w:val="1"/>
      <w:numFmt w:val="lowerRoman"/>
      <w:lvlText w:val="%3."/>
      <w:lvlJc w:val="right"/>
      <w:pPr>
        <w:ind w:left="2160" w:hanging="180"/>
      </w:pPr>
    </w:lvl>
    <w:lvl w:ilvl="3" w:tplc="FDAEB7EE">
      <w:start w:val="1"/>
      <w:numFmt w:val="decimal"/>
      <w:lvlText w:val="%4."/>
      <w:lvlJc w:val="left"/>
      <w:pPr>
        <w:ind w:left="2880" w:hanging="360"/>
      </w:pPr>
    </w:lvl>
    <w:lvl w:ilvl="4" w:tplc="BB1C9206">
      <w:start w:val="1"/>
      <w:numFmt w:val="lowerLetter"/>
      <w:lvlText w:val="%5."/>
      <w:lvlJc w:val="left"/>
      <w:pPr>
        <w:ind w:left="3600" w:hanging="360"/>
      </w:pPr>
    </w:lvl>
    <w:lvl w:ilvl="5" w:tplc="68E8FC3E">
      <w:start w:val="1"/>
      <w:numFmt w:val="lowerRoman"/>
      <w:lvlText w:val="%6."/>
      <w:lvlJc w:val="right"/>
      <w:pPr>
        <w:ind w:left="4320" w:hanging="180"/>
      </w:pPr>
    </w:lvl>
    <w:lvl w:ilvl="6" w:tplc="6E4CBB62">
      <w:start w:val="1"/>
      <w:numFmt w:val="decimal"/>
      <w:lvlText w:val="%7."/>
      <w:lvlJc w:val="left"/>
      <w:pPr>
        <w:ind w:left="5040" w:hanging="360"/>
      </w:pPr>
    </w:lvl>
    <w:lvl w:ilvl="7" w:tplc="339E9D6C">
      <w:start w:val="1"/>
      <w:numFmt w:val="lowerLetter"/>
      <w:lvlText w:val="%8."/>
      <w:lvlJc w:val="left"/>
      <w:pPr>
        <w:ind w:left="5760" w:hanging="360"/>
      </w:pPr>
    </w:lvl>
    <w:lvl w:ilvl="8" w:tplc="DF80C9C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E74399"/>
    <w:multiLevelType w:val="hybridMultilevel"/>
    <w:tmpl w:val="0E72B16A"/>
    <w:lvl w:ilvl="0" w:tplc="A70AAE5A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 w:tplc="54A8245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83836E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740DCF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1A403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FC862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914B82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6F000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824B7C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 w15:restartNumberingAfterBreak="0">
    <w:nsid w:val="50407312"/>
    <w:multiLevelType w:val="hybridMultilevel"/>
    <w:tmpl w:val="7A2412C6"/>
    <w:lvl w:ilvl="0" w:tplc="9E18A7AC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F278810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91A7A9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706AD4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CDC804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34CD11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30EE0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2EA88D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0E2051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 w15:restartNumberingAfterBreak="0">
    <w:nsid w:val="543A6E4D"/>
    <w:multiLevelType w:val="hybridMultilevel"/>
    <w:tmpl w:val="B3508744"/>
    <w:lvl w:ilvl="0" w:tplc="C99A8B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CCAC582">
      <w:start w:val="1"/>
      <w:numFmt w:val="lowerLetter"/>
      <w:lvlText w:val="%2."/>
      <w:lvlJc w:val="left"/>
      <w:pPr>
        <w:ind w:left="1440" w:hanging="360"/>
      </w:pPr>
    </w:lvl>
    <w:lvl w:ilvl="2" w:tplc="B81A6DE6">
      <w:start w:val="1"/>
      <w:numFmt w:val="lowerRoman"/>
      <w:lvlText w:val="%3."/>
      <w:lvlJc w:val="right"/>
      <w:pPr>
        <w:ind w:left="2160" w:hanging="180"/>
      </w:pPr>
    </w:lvl>
    <w:lvl w:ilvl="3" w:tplc="6B90D70C">
      <w:start w:val="1"/>
      <w:numFmt w:val="decimal"/>
      <w:lvlText w:val="%4."/>
      <w:lvlJc w:val="left"/>
      <w:pPr>
        <w:ind w:left="2880" w:hanging="360"/>
      </w:pPr>
    </w:lvl>
    <w:lvl w:ilvl="4" w:tplc="A282FB08">
      <w:start w:val="1"/>
      <w:numFmt w:val="lowerLetter"/>
      <w:lvlText w:val="%5."/>
      <w:lvlJc w:val="left"/>
      <w:pPr>
        <w:ind w:left="3600" w:hanging="360"/>
      </w:pPr>
    </w:lvl>
    <w:lvl w:ilvl="5" w:tplc="29C4CB12">
      <w:start w:val="1"/>
      <w:numFmt w:val="lowerRoman"/>
      <w:lvlText w:val="%6."/>
      <w:lvlJc w:val="right"/>
      <w:pPr>
        <w:ind w:left="4320" w:hanging="180"/>
      </w:pPr>
    </w:lvl>
    <w:lvl w:ilvl="6" w:tplc="1CC8655A">
      <w:start w:val="1"/>
      <w:numFmt w:val="decimal"/>
      <w:lvlText w:val="%7."/>
      <w:lvlJc w:val="left"/>
      <w:pPr>
        <w:ind w:left="5040" w:hanging="360"/>
      </w:pPr>
    </w:lvl>
    <w:lvl w:ilvl="7" w:tplc="AAD0623C">
      <w:start w:val="1"/>
      <w:numFmt w:val="lowerLetter"/>
      <w:lvlText w:val="%8."/>
      <w:lvlJc w:val="left"/>
      <w:pPr>
        <w:ind w:left="5760" w:hanging="360"/>
      </w:pPr>
    </w:lvl>
    <w:lvl w:ilvl="8" w:tplc="09F44674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3C5074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84B453E"/>
    <w:multiLevelType w:val="multilevel"/>
    <w:tmpl w:val="0407001F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963564E"/>
    <w:multiLevelType w:val="hybridMultilevel"/>
    <w:tmpl w:val="8210437E"/>
    <w:lvl w:ilvl="0" w:tplc="A612880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BDD4E7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104B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88BE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86ED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D891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C66C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AC74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2AAC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FE2B25"/>
    <w:multiLevelType w:val="hybridMultilevel"/>
    <w:tmpl w:val="D3BED26E"/>
    <w:lvl w:ilvl="0" w:tplc="5226D77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B3E4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362C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D60D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02BF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1440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92AD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8A6C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C43F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661BA3"/>
    <w:multiLevelType w:val="hybridMultilevel"/>
    <w:tmpl w:val="F4342DD0"/>
    <w:lvl w:ilvl="0" w:tplc="E95C0AB4">
      <w:start w:val="1"/>
      <w:numFmt w:val="bullet"/>
      <w:pStyle w:val="CitaviBibliographySubheading8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214CA2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9298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74DA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BC6F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D6D5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7A95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8A97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EC32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666DEB"/>
    <w:multiLevelType w:val="hybridMultilevel"/>
    <w:tmpl w:val="64022498"/>
    <w:lvl w:ilvl="0" w:tplc="2C82CF6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952CD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724C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8472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DE22B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D438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F005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1A6D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FC44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D787B"/>
    <w:multiLevelType w:val="hybridMultilevel"/>
    <w:tmpl w:val="9D4E3BFE"/>
    <w:lvl w:ilvl="0" w:tplc="FC0294C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FDCB9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D8A34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8A20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C60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3067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0C1F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2E44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DEEA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666608"/>
    <w:multiLevelType w:val="hybridMultilevel"/>
    <w:tmpl w:val="373203E0"/>
    <w:lvl w:ilvl="0" w:tplc="0832C42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D41011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0C0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4EEA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3490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C2A2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C4F6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E8C8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BA2C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D36472"/>
    <w:multiLevelType w:val="hybridMultilevel"/>
    <w:tmpl w:val="61268E92"/>
    <w:lvl w:ilvl="0" w:tplc="FD703BC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BFC8CE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FE75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D843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68D8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48C7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8C7F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46DE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F0426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5206447">
    <w:abstractNumId w:val="25"/>
  </w:num>
  <w:num w:numId="2" w16cid:durableId="754785792">
    <w:abstractNumId w:val="29"/>
  </w:num>
  <w:num w:numId="3" w16cid:durableId="1184052285">
    <w:abstractNumId w:val="26"/>
  </w:num>
  <w:num w:numId="4" w16cid:durableId="1486239955">
    <w:abstractNumId w:val="24"/>
  </w:num>
  <w:num w:numId="5" w16cid:durableId="609360359">
    <w:abstractNumId w:val="10"/>
  </w:num>
  <w:num w:numId="6" w16cid:durableId="1226525491">
    <w:abstractNumId w:val="7"/>
  </w:num>
  <w:num w:numId="7" w16cid:durableId="855659070">
    <w:abstractNumId w:val="9"/>
  </w:num>
  <w:num w:numId="8" w16cid:durableId="1885214022">
    <w:abstractNumId w:val="17"/>
  </w:num>
  <w:num w:numId="9" w16cid:durableId="154492126">
    <w:abstractNumId w:val="27"/>
  </w:num>
  <w:num w:numId="10" w16cid:durableId="2134010015">
    <w:abstractNumId w:val="6"/>
  </w:num>
  <w:num w:numId="11" w16cid:durableId="791097894">
    <w:abstractNumId w:val="32"/>
  </w:num>
  <w:num w:numId="12" w16cid:durableId="742918784">
    <w:abstractNumId w:val="14"/>
  </w:num>
  <w:num w:numId="13" w16cid:durableId="2030178350">
    <w:abstractNumId w:val="15"/>
  </w:num>
  <w:num w:numId="14" w16cid:durableId="1624538505">
    <w:abstractNumId w:val="16"/>
  </w:num>
  <w:num w:numId="15" w16cid:durableId="678777315">
    <w:abstractNumId w:val="2"/>
  </w:num>
  <w:num w:numId="16" w16cid:durableId="1875733929">
    <w:abstractNumId w:val="13"/>
  </w:num>
  <w:num w:numId="17" w16cid:durableId="158271538">
    <w:abstractNumId w:val="21"/>
  </w:num>
  <w:num w:numId="18" w16cid:durableId="2107115827">
    <w:abstractNumId w:val="30"/>
  </w:num>
  <w:num w:numId="19" w16cid:durableId="1579092145">
    <w:abstractNumId w:val="28"/>
  </w:num>
  <w:num w:numId="20" w16cid:durableId="2123526457">
    <w:abstractNumId w:val="33"/>
  </w:num>
  <w:num w:numId="21" w16cid:durableId="1291210651">
    <w:abstractNumId w:val="31"/>
  </w:num>
  <w:num w:numId="22" w16cid:durableId="1688406485">
    <w:abstractNumId w:val="0"/>
  </w:num>
  <w:num w:numId="23" w16cid:durableId="343553236">
    <w:abstractNumId w:val="19"/>
  </w:num>
  <w:num w:numId="24" w16cid:durableId="1318456104">
    <w:abstractNumId w:val="22"/>
  </w:num>
  <w:num w:numId="25" w16cid:durableId="938022315">
    <w:abstractNumId w:val="5"/>
  </w:num>
  <w:num w:numId="26" w16cid:durableId="1777290404">
    <w:abstractNumId w:val="3"/>
  </w:num>
  <w:num w:numId="27" w16cid:durableId="1701201934">
    <w:abstractNumId w:val="8"/>
  </w:num>
  <w:num w:numId="28" w16cid:durableId="977300769">
    <w:abstractNumId w:val="23"/>
  </w:num>
  <w:num w:numId="29" w16cid:durableId="157238363">
    <w:abstractNumId w:val="12"/>
  </w:num>
  <w:num w:numId="30" w16cid:durableId="630281043">
    <w:abstractNumId w:val="11"/>
  </w:num>
  <w:num w:numId="31" w16cid:durableId="460345643">
    <w:abstractNumId w:val="18"/>
  </w:num>
  <w:num w:numId="32" w16cid:durableId="527137335">
    <w:abstractNumId w:val="20"/>
  </w:num>
  <w:num w:numId="33" w16cid:durableId="1881431381">
    <w:abstractNumId w:val="1"/>
  </w:num>
  <w:num w:numId="34" w16cid:durableId="1955288909">
    <w:abstractNumId w:val="4"/>
  </w:num>
  <w:num w:numId="35" w16cid:durableId="2501599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7A0D"/>
    <w:rsid w:val="000F55A5"/>
    <w:rsid w:val="002265BF"/>
    <w:rsid w:val="004469BB"/>
    <w:rsid w:val="00696965"/>
    <w:rsid w:val="006A0F91"/>
    <w:rsid w:val="006A126D"/>
    <w:rsid w:val="007A0C71"/>
    <w:rsid w:val="008A2143"/>
    <w:rsid w:val="009769C1"/>
    <w:rsid w:val="009E0A35"/>
    <w:rsid w:val="00A5724C"/>
    <w:rsid w:val="00AD3C0D"/>
    <w:rsid w:val="00AE6C5C"/>
    <w:rsid w:val="00BE49DD"/>
    <w:rsid w:val="00BF2918"/>
    <w:rsid w:val="00C27A0D"/>
    <w:rsid w:val="00CC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00157E3"/>
  <w15:docId w15:val="{BF038B16-B539-BD4D-92CF-20B7CD1AB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numPr>
        <w:numId w:val="6"/>
      </w:numPr>
      <w:spacing w:before="240" w:after="0" w:line="360" w:lineRule="auto"/>
      <w:jc w:val="both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Kommentarzeichen">
    <w:name w:val="annotation reference"/>
    <w:uiPriority w:val="99"/>
    <w:rPr>
      <w:sz w:val="16"/>
    </w:rPr>
  </w:style>
  <w:style w:type="paragraph" w:styleId="Kommentartext">
    <w:name w:val="annotation text"/>
    <w:basedOn w:val="Standard"/>
    <w:link w:val="KommentartextZchn"/>
    <w:uiPriority w:val="99"/>
    <w:pPr>
      <w:spacing w:before="120" w:after="0" w:line="360" w:lineRule="auto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pPr>
      <w:spacing w:before="0" w:after="160" w:line="240" w:lineRule="auto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Arial" w:eastAsia="Times New Roman" w:hAnsi="Arial" w:cs="Arial"/>
      <w:b/>
      <w:bCs/>
      <w:sz w:val="20"/>
      <w:szCs w:val="20"/>
      <w:lang w:eastAsia="de-DE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Verzeichnis1">
    <w:name w:val="toc 1"/>
    <w:basedOn w:val="Standard"/>
    <w:next w:val="Standard"/>
    <w:uiPriority w:val="39"/>
    <w:pPr>
      <w:tabs>
        <w:tab w:val="right" w:leader="dot" w:pos="8505"/>
      </w:tabs>
      <w:spacing w:after="120" w:line="276" w:lineRule="auto"/>
      <w:ind w:left="680" w:right="424" w:hanging="680"/>
    </w:pPr>
    <w:rPr>
      <w:rFonts w:ascii="Arial" w:eastAsia="Times New Roman" w:hAnsi="Arial" w:cs="Arial"/>
      <w:b/>
      <w:szCs w:val="20"/>
      <w:lang w:eastAsia="de-DE"/>
    </w:rPr>
  </w:style>
  <w:style w:type="paragraph" w:styleId="Verzeichnis2">
    <w:name w:val="toc 2"/>
    <w:basedOn w:val="Verzeichnis1"/>
    <w:next w:val="Standard"/>
    <w:uiPriority w:val="39"/>
    <w:pPr>
      <w:tabs>
        <w:tab w:val="left" w:pos="680"/>
      </w:tabs>
      <w:spacing w:before="120"/>
      <w:ind w:left="1360"/>
    </w:pPr>
    <w:rPr>
      <w:b w:val="0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de-DE"/>
    </w:rPr>
  </w:style>
  <w:style w:type="paragraph" w:customStyle="1" w:styleId="paragraph">
    <w:name w:val="paragraph"/>
    <w:basedOn w:val="Standar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eop">
    <w:name w:val="eop"/>
    <w:basedOn w:val="Absatz-Standardschriftart"/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character" w:customStyle="1" w:styleId="ListenabsatzZchn">
    <w:name w:val="Listenabsatz Zchn"/>
    <w:basedOn w:val="Absatz-Standardschriftart"/>
    <w:link w:val="Listenabsatz"/>
    <w:uiPriority w:val="34"/>
  </w:style>
  <w:style w:type="paragraph" w:customStyle="1" w:styleId="CitaviBibliographyEntry">
    <w:name w:val="Citavi Bibliography Entry"/>
    <w:basedOn w:val="Standard"/>
    <w:link w:val="CitaviBibliographyEntryZchn"/>
    <w:uiPriority w:val="99"/>
    <w:pPr>
      <w:tabs>
        <w:tab w:val="left" w:pos="567"/>
      </w:tabs>
      <w:spacing w:after="120"/>
      <w:ind w:left="567" w:hanging="567"/>
    </w:pPr>
  </w:style>
  <w:style w:type="character" w:customStyle="1" w:styleId="CitaviBibliographyEntryZchn">
    <w:name w:val="Citavi Bibliography Entry Zchn"/>
    <w:basedOn w:val="ListenabsatzZchn"/>
    <w:link w:val="CitaviBibliographyEntry"/>
    <w:uiPriority w:val="99"/>
  </w:style>
  <w:style w:type="paragraph" w:customStyle="1" w:styleId="CitaviBibliographyHeading">
    <w:name w:val="Citavi Bibliography Heading"/>
    <w:basedOn w:val="berschrift1"/>
    <w:link w:val="CitaviBibliographyHeadingZchn"/>
    <w:uiPriority w:val="99"/>
    <w:pPr>
      <w:jc w:val="left"/>
    </w:pPr>
  </w:style>
  <w:style w:type="character" w:customStyle="1" w:styleId="CitaviBibliographyHeadingZchn">
    <w:name w:val="Citavi Bibliography Heading Zchn"/>
    <w:basedOn w:val="ListenabsatzZchn"/>
    <w:link w:val="CitaviBibliographyHeading"/>
    <w:uiPriority w:val="9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de-DE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</w:style>
  <w:style w:type="character" w:customStyle="1" w:styleId="CitaviChapterBibliographyHeadingZchn">
    <w:name w:val="Citavi Chapter Bibliography Heading Zchn"/>
    <w:basedOn w:val="ListenabsatzZchn"/>
    <w:link w:val="CitaviChapterBibliographyHeading"/>
    <w:uiPriority w:val="9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pPr>
      <w:spacing w:before="60" w:after="60" w:line="276" w:lineRule="auto"/>
      <w:ind w:left="464" w:hanging="360"/>
      <w:outlineLvl w:val="9"/>
    </w:pPr>
    <w:rPr>
      <w:rFonts w:ascii="TheSansOffice" w:eastAsia="Times New Roman" w:hAnsi="TheSansOffice" w:cs="Arial"/>
      <w:sz w:val="20"/>
      <w:szCs w:val="20"/>
      <w:lang w:eastAsia="de-DE"/>
    </w:rPr>
  </w:style>
  <w:style w:type="character" w:customStyle="1" w:styleId="CitaviBibliographySubheading1Zchn">
    <w:name w:val="Citavi Bibliography Subheading 1 Zchn"/>
    <w:basedOn w:val="ListenabsatzZchn"/>
    <w:link w:val="CitaviBibliographySubheading1"/>
    <w:uiPriority w:val="99"/>
    <w:rPr>
      <w:rFonts w:ascii="TheSansOffice" w:eastAsia="Times New Roman" w:hAnsi="TheSansOffice" w:cs="Arial"/>
      <w:color w:val="2E74B5" w:themeColor="accent1" w:themeShade="BF"/>
      <w:sz w:val="20"/>
      <w:szCs w:val="20"/>
      <w:lang w:eastAsia="de-DE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pPr>
      <w:spacing w:before="60" w:after="60" w:line="276" w:lineRule="auto"/>
      <w:ind w:left="464" w:hanging="360"/>
      <w:outlineLvl w:val="9"/>
    </w:pPr>
    <w:rPr>
      <w:rFonts w:ascii="TheSansOffice" w:eastAsia="Times New Roman" w:hAnsi="TheSansOffice" w:cs="Arial"/>
      <w:sz w:val="20"/>
      <w:szCs w:val="20"/>
      <w:lang w:eastAsia="de-DE"/>
    </w:rPr>
  </w:style>
  <w:style w:type="character" w:customStyle="1" w:styleId="CitaviBibliographySubheading2Zchn">
    <w:name w:val="Citavi Bibliography Subheading 2 Zchn"/>
    <w:basedOn w:val="ListenabsatzZchn"/>
    <w:link w:val="CitaviBibliographySubheading2"/>
    <w:uiPriority w:val="99"/>
    <w:rPr>
      <w:rFonts w:ascii="TheSansOffice" w:eastAsia="Times New Roman" w:hAnsi="TheSansOffice" w:cs="Arial"/>
      <w:color w:val="1F4D78" w:themeColor="accent1" w:themeShade="7F"/>
      <w:sz w:val="20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pPr>
      <w:spacing w:before="60" w:after="60" w:line="276" w:lineRule="auto"/>
      <w:ind w:left="464" w:hanging="360"/>
      <w:outlineLvl w:val="9"/>
    </w:pPr>
    <w:rPr>
      <w:rFonts w:ascii="TheSansOffice" w:eastAsia="Times New Roman" w:hAnsi="TheSansOffice" w:cs="Arial"/>
      <w:sz w:val="20"/>
      <w:szCs w:val="20"/>
      <w:lang w:eastAsia="de-DE"/>
    </w:rPr>
  </w:style>
  <w:style w:type="character" w:customStyle="1" w:styleId="CitaviBibliographySubheading3Zchn">
    <w:name w:val="Citavi Bibliography Subheading 3 Zchn"/>
    <w:basedOn w:val="ListenabsatzZchn"/>
    <w:link w:val="CitaviBibliographySubheading3"/>
    <w:uiPriority w:val="99"/>
    <w:rPr>
      <w:rFonts w:ascii="TheSansOffice" w:eastAsia="Times New Roman" w:hAnsi="TheSansOffice" w:cs="Arial"/>
      <w:i/>
      <w:iCs/>
      <w:color w:val="2E74B5" w:themeColor="accent1" w:themeShade="BF"/>
      <w:sz w:val="20"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pPr>
      <w:spacing w:before="60" w:after="60" w:line="276" w:lineRule="auto"/>
      <w:ind w:left="464" w:hanging="360"/>
      <w:outlineLvl w:val="9"/>
    </w:pPr>
    <w:rPr>
      <w:rFonts w:ascii="TheSansOffice" w:eastAsia="Times New Roman" w:hAnsi="TheSansOffice" w:cs="Arial"/>
      <w:sz w:val="20"/>
      <w:szCs w:val="20"/>
      <w:lang w:eastAsia="de-DE"/>
    </w:rPr>
  </w:style>
  <w:style w:type="character" w:customStyle="1" w:styleId="CitaviBibliographySubheading4Zchn">
    <w:name w:val="Citavi Bibliography Subheading 4 Zchn"/>
    <w:basedOn w:val="ListenabsatzZchn"/>
    <w:link w:val="CitaviBibliographySubheading4"/>
    <w:uiPriority w:val="99"/>
    <w:rPr>
      <w:rFonts w:ascii="TheSansOffice" w:eastAsia="Times New Roman" w:hAnsi="TheSansOffice" w:cs="Arial"/>
      <w:color w:val="2E74B5" w:themeColor="accent1" w:themeShade="BF"/>
      <w:sz w:val="20"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pPr>
      <w:spacing w:before="60" w:after="60" w:line="276" w:lineRule="auto"/>
      <w:ind w:left="464" w:hanging="360"/>
      <w:outlineLvl w:val="9"/>
    </w:pPr>
    <w:rPr>
      <w:rFonts w:ascii="TheSansOffice" w:eastAsia="Times New Roman" w:hAnsi="TheSansOffice" w:cs="Arial"/>
      <w:sz w:val="20"/>
      <w:szCs w:val="20"/>
      <w:lang w:eastAsia="de-DE"/>
    </w:rPr>
  </w:style>
  <w:style w:type="character" w:customStyle="1" w:styleId="CitaviBibliographySubheading5Zchn">
    <w:name w:val="Citavi Bibliography Subheading 5 Zchn"/>
    <w:basedOn w:val="ListenabsatzZchn"/>
    <w:link w:val="CitaviBibliographySubheading5"/>
    <w:uiPriority w:val="99"/>
    <w:rPr>
      <w:rFonts w:ascii="TheSansOffice" w:eastAsia="Times New Roman" w:hAnsi="TheSansOffice" w:cs="Arial"/>
      <w:color w:val="1F4D78" w:themeColor="accent1" w:themeShade="7F"/>
      <w:sz w:val="20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pPr>
      <w:spacing w:before="60" w:after="60" w:line="276" w:lineRule="auto"/>
      <w:ind w:left="464" w:hanging="360"/>
      <w:outlineLvl w:val="9"/>
    </w:pPr>
    <w:rPr>
      <w:rFonts w:ascii="TheSansOffice" w:eastAsia="Times New Roman" w:hAnsi="TheSansOffice" w:cs="Arial"/>
      <w:sz w:val="20"/>
      <w:szCs w:val="20"/>
      <w:lang w:eastAsia="de-DE"/>
    </w:rPr>
  </w:style>
  <w:style w:type="character" w:customStyle="1" w:styleId="CitaviBibliographySubheading6Zchn">
    <w:name w:val="Citavi Bibliography Subheading 6 Zchn"/>
    <w:basedOn w:val="ListenabsatzZchn"/>
    <w:link w:val="CitaviBibliographySubheading6"/>
    <w:uiPriority w:val="99"/>
    <w:rPr>
      <w:rFonts w:ascii="TheSansOffice" w:eastAsia="Times New Roman" w:hAnsi="TheSansOffice" w:cs="Arial"/>
      <w:i/>
      <w:iCs/>
      <w:color w:val="1F4D78" w:themeColor="accent1" w:themeShade="7F"/>
      <w:sz w:val="20"/>
      <w:szCs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pPr>
      <w:spacing w:before="60" w:after="60" w:line="276" w:lineRule="auto"/>
      <w:ind w:left="464" w:hanging="360"/>
      <w:outlineLvl w:val="9"/>
    </w:pPr>
    <w:rPr>
      <w:rFonts w:ascii="TheSansOffice" w:eastAsia="Times New Roman" w:hAnsi="TheSansOffice" w:cs="Arial"/>
      <w:sz w:val="20"/>
      <w:szCs w:val="20"/>
      <w:lang w:eastAsia="de-DE"/>
    </w:rPr>
  </w:style>
  <w:style w:type="character" w:customStyle="1" w:styleId="CitaviBibliographySubheading7Zchn">
    <w:name w:val="Citavi Bibliography Subheading 7 Zchn"/>
    <w:basedOn w:val="ListenabsatzZchn"/>
    <w:link w:val="CitaviBibliographySubheading7"/>
    <w:uiPriority w:val="99"/>
    <w:rPr>
      <w:rFonts w:ascii="TheSansOffice" w:eastAsia="Times New Roman" w:hAnsi="TheSansOffice" w:cs="Arial"/>
      <w:color w:val="272727" w:themeColor="text1" w:themeTint="D8"/>
      <w:sz w:val="20"/>
      <w:szCs w:val="20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pPr>
      <w:numPr>
        <w:numId w:val="2"/>
      </w:numPr>
      <w:spacing w:before="60" w:after="60" w:line="276" w:lineRule="auto"/>
      <w:outlineLvl w:val="9"/>
    </w:pPr>
    <w:rPr>
      <w:rFonts w:ascii="TheSansOffice" w:eastAsia="Times New Roman" w:hAnsi="TheSansOffice" w:cs="Arial"/>
      <w:sz w:val="20"/>
      <w:szCs w:val="20"/>
      <w:lang w:eastAsia="de-DE"/>
    </w:rPr>
  </w:style>
  <w:style w:type="character" w:customStyle="1" w:styleId="CitaviBibliographySubheading8Zchn">
    <w:name w:val="Citavi Bibliography Subheading 8 Zchn"/>
    <w:basedOn w:val="ListenabsatzZchn"/>
    <w:link w:val="CitaviBibliographySubheading8"/>
    <w:uiPriority w:val="99"/>
    <w:rPr>
      <w:rFonts w:ascii="TheSansOffice" w:eastAsia="Times New Roman" w:hAnsi="TheSansOffice" w:cs="Arial"/>
      <w:i/>
      <w:iCs/>
      <w:color w:val="272727" w:themeColor="text1" w:themeTint="D8"/>
      <w:sz w:val="20"/>
      <w:szCs w:val="20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a6">
    <w:name w:val="Pa6"/>
    <w:basedOn w:val="Standard"/>
    <w:next w:val="Standard"/>
    <w:uiPriority w:val="99"/>
    <w:pPr>
      <w:spacing w:after="0" w:line="181" w:lineRule="atLeast"/>
    </w:pPr>
    <w:rPr>
      <w:rFonts w:ascii="greta sans std lt" w:hAnsi="greta sans std lt"/>
      <w:sz w:val="24"/>
      <w:szCs w:val="24"/>
    </w:rPr>
  </w:style>
  <w:style w:type="table" w:styleId="TabellemithellemGitternetz">
    <w:name w:val="Grid Table Light"/>
    <w:basedOn w:val="NormaleTabelle"/>
    <w:uiPriority w:val="4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tandardWeb">
    <w:name w:val="Normal (Web)"/>
    <w:basedOn w:val="Standard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pPr>
      <w:spacing w:after="0" w:line="240" w:lineRule="auto"/>
    </w:p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Pr>
      <w:color w:val="605E5C"/>
      <w:shd w:val="clear" w:color="auto" w:fill="E1DFDD"/>
    </w:rPr>
  </w:style>
  <w:style w:type="table" w:customStyle="1" w:styleId="Tabellenraster2">
    <w:name w:val="Tabellenraster2"/>
    <w:basedOn w:val="NormaleTabelle"/>
    <w:next w:val="Tabellenraster"/>
    <w:uiPriority w:val="39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raster1">
    <w:name w:val="Tabellenraster1"/>
    <w:basedOn w:val="NormaleTabelle"/>
    <w:next w:val="Tabellenraster"/>
    <w:uiPriority w:val="39"/>
    <w:pPr>
      <w:spacing w:after="0" w:line="240" w:lineRule="auto"/>
    </w:pPr>
    <w:rPr>
      <w:rFonts w:ascii="Arial" w:hAnsi="Arial" w:cs="Arial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pPr>
      <w:numPr>
        <w:numId w:val="0"/>
      </w:numPr>
      <w:spacing w:line="259" w:lineRule="auto"/>
      <w:jc w:val="left"/>
      <w:outlineLvl w:val="9"/>
    </w:pPr>
    <w:rPr>
      <w:lang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5B9BD5" w:themeColor="accent1"/>
      <w:spacing w:val="5"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5B9BD5" w:themeColor="accent1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5B9BD5" w:themeColor="accent1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table" w:styleId="MittlereListe1-Akzent1">
    <w:name w:val="Medium List 1 Accent 1"/>
    <w:basedOn w:val="NormaleTabelle"/>
    <w:uiPriority w:val="65"/>
    <w:semiHidden/>
    <w:unhideWhenUsed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pPr>
      <w:spacing w:after="0" w:line="240" w:lineRule="auto"/>
    </w:pPr>
    <w:tblPr>
      <w:tblStyleRowBandSize w:val="1"/>
      <w:tblStyleColBandSize w:val="1"/>
      <w:tblBorders>
        <w:top w:val="single" w:sz="18" w:space="0" w:color="000000"/>
        <w:bottom w:val="single" w:sz="1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5B9BD5" w:themeFill="accen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one" w:sz="4" w:space="0" w:color="000000"/>
          <w:insideV w:val="none" w:sz="4" w:space="0" w:color="000000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HellesRaster-Akzent1">
    <w:name w:val="Light Grid Accent 1"/>
    <w:basedOn w:val="NormaleTabelle"/>
    <w:uiPriority w:val="62"/>
    <w:semiHidden/>
    <w:unhideWhenUsed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one" w:sz="4" w:space="0" w:color="000000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one" w:sz="4" w:space="0" w:color="000000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one" w:sz="4" w:space="0" w:color="000000"/>
          <w:bottom w:val="single" w:sz="8" w:space="0" w:color="5B9BD5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one" w:sz="4" w:space="0" w:color="000000"/>
          <w:bottom w:val="single" w:sz="8" w:space="0" w:color="5B9BD5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6E6F4" w:themeFill="accent1" w:themeFillTint="3F"/>
      </w:tcPr>
    </w:tblStylePr>
  </w:style>
  <w:style w:type="table" w:styleId="FarbigesRaster">
    <w:name w:val="Colorful Grid"/>
    <w:basedOn w:val="NormaleTabelle"/>
    <w:uiPriority w:val="73"/>
    <w:semiHidden/>
    <w:unhideWhenUsed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Liste">
    <w:name w:val="Colorful List"/>
    <w:basedOn w:val="NormaleTabelle"/>
    <w:uiPriority w:val="72"/>
    <w:semiHidden/>
    <w:unhideWhenUsed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Schattierung">
    <w:name w:val="Colorful Shading"/>
    <w:basedOn w:val="NormaleTabelle"/>
    <w:uiPriority w:val="71"/>
    <w:semiHidden/>
    <w:unhideWhenUsed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ED7D31" w:themeColor="accent2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000000" w:themeColor="text1" w:themeShade="99"/>
          <w:insideV w:val="none" w:sz="4" w:space="0" w:color="000000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unkleListe">
    <w:name w:val="Dark List"/>
    <w:basedOn w:val="NormaleTabelle"/>
    <w:uiPriority w:val="70"/>
    <w:semiHidden/>
    <w:unhideWhenUsed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</w:style>
  <w:style w:type="table" w:styleId="MittleresRaster3">
    <w:name w:val="Medium Grid 3"/>
    <w:basedOn w:val="NormaleTabelle"/>
    <w:uiPriority w:val="69"/>
    <w:semiHidden/>
    <w:unhideWhenUsed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2">
    <w:name w:val="Medium Grid 2"/>
    <w:basedOn w:val="NormaleTabelle"/>
    <w:uiPriority w:val="68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1">
    <w:name w:val="Medium Grid 1"/>
    <w:basedOn w:val="NormaleTabelle"/>
    <w:uiPriority w:val="67"/>
    <w:semiHidden/>
    <w:unhideWhenUsed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Liste2">
    <w:name w:val="Medium List 2"/>
    <w:basedOn w:val="NormaleTabelle"/>
    <w:uiPriority w:val="66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000000" w:themeColor="text1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000000" w:themeColor="text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Schattierung2">
    <w:name w:val="Medium Shading 2"/>
    <w:basedOn w:val="NormaleTabelle"/>
    <w:uiPriority w:val="64"/>
    <w:semiHidden/>
    <w:unhideWhenUsed/>
    <w:pPr>
      <w:spacing w:after="0" w:line="240" w:lineRule="auto"/>
    </w:pPr>
    <w:tblPr>
      <w:tblStyleRowBandSize w:val="1"/>
      <w:tblStyleColBandSize w:val="1"/>
      <w:tblBorders>
        <w:top w:val="single" w:sz="18" w:space="0" w:color="000000"/>
        <w:bottom w:val="single" w:sz="1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HellesRaster">
    <w:name w:val="Light Grid"/>
    <w:basedOn w:val="NormaleTabelle"/>
    <w:uiPriority w:val="62"/>
    <w:semiHidden/>
    <w:unhideWhenUsed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Liste">
    <w:name w:val="Light List"/>
    <w:basedOn w:val="NormaleTabelle"/>
    <w:uiPriority w:val="61"/>
    <w:semiHidden/>
    <w:unhideWhenUsed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</w:style>
  <w:style w:type="paragraph" w:styleId="KeinLeerraum">
    <w:name w:val="No Spacing"/>
    <w:uiPriority w:val="1"/>
    <w:qFormat/>
    <w:pPr>
      <w:spacing w:after="0" w:line="240" w:lineRule="auto"/>
    </w:pPr>
  </w:style>
  <w:style w:type="character" w:styleId="HTMLVariable">
    <w:name w:val="HTML Variable"/>
    <w:basedOn w:val="Absatz-Standardschriftart"/>
    <w:uiPriority w:val="99"/>
    <w:semiHidden/>
    <w:unhideWhenUsed/>
    <w:rPr>
      <w:i/>
      <w:iCs/>
    </w:rPr>
  </w:style>
  <w:style w:type="character" w:styleId="HTMLSchreibmaschine">
    <w:name w:val="HTML Typewriter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Beispiel">
    <w:name w:val="HTML Sample"/>
    <w:basedOn w:val="Absatz-Standardschriftart"/>
    <w:uiPriority w:val="99"/>
    <w:semiHidden/>
    <w:unhideWhenUsed/>
    <w:rPr>
      <w:rFonts w:ascii="Consolas" w:hAnsi="Consolas"/>
      <w:sz w:val="24"/>
      <w:szCs w:val="24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Pr>
      <w:rFonts w:ascii="Consolas" w:hAnsi="Consolas"/>
      <w:sz w:val="20"/>
      <w:szCs w:val="20"/>
    </w:rPr>
  </w:style>
  <w:style w:type="character" w:styleId="HTMLTastatur">
    <w:name w:val="HTML Keyboard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Definition">
    <w:name w:val="HTML Definition"/>
    <w:basedOn w:val="Absatz-Standardschriftart"/>
    <w:uiPriority w:val="99"/>
    <w:semiHidden/>
    <w:unhideWhenUsed/>
    <w:rPr>
      <w:i/>
      <w:iCs/>
    </w:rPr>
  </w:style>
  <w:style w:type="character" w:styleId="HTMLCode">
    <w:name w:val="HTML Code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Zitat">
    <w:name w:val="HTML Cite"/>
    <w:basedOn w:val="Absatz-Standardschriftart"/>
    <w:uiPriority w:val="99"/>
    <w:semiHidden/>
    <w:unhideWhenUsed/>
    <w:rPr>
      <w:i/>
      <w:iCs/>
    </w:rPr>
  </w:style>
  <w:style w:type="paragraph" w:styleId="HTMLAdresse">
    <w:name w:val="HTML Address"/>
    <w:basedOn w:val="Standard"/>
    <w:link w:val="HTMLAdresseZchn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Pr>
      <w:i/>
      <w:iCs/>
    </w:rPr>
  </w:style>
  <w:style w:type="character" w:styleId="HTMLAkronym">
    <w:name w:val="HTML Acronym"/>
    <w:basedOn w:val="Absatz-Standardschriftart"/>
    <w:uiPriority w:val="99"/>
    <w:semiHidden/>
    <w:unhideWhenUsed/>
  </w:style>
  <w:style w:type="paragraph" w:styleId="NurText">
    <w:name w:val="Plain Text"/>
    <w:basedOn w:val="Standard"/>
    <w:link w:val="NurTextZchn"/>
    <w:uiPriority w:val="99"/>
    <w:semiHidden/>
    <w:unhideWhenUsed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Pr>
      <w:rFonts w:ascii="Consolas" w:hAnsi="Consolas"/>
      <w:sz w:val="21"/>
      <w:szCs w:val="21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Pr>
      <w:rFonts w:ascii="Segoe UI" w:hAnsi="Segoe UI" w:cs="Segoe UI"/>
      <w:sz w:val="16"/>
      <w:szCs w:val="16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paragraph" w:styleId="Blocktext">
    <w:name w:val="Block Text"/>
    <w:basedOn w:val="Standard"/>
    <w:uiPriority w:val="99"/>
    <w:semiHidden/>
    <w:unhideWhenUsed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eastAsiaTheme="minorEastAsia"/>
      <w:i/>
      <w:iCs/>
      <w:color w:val="5B9BD5" w:themeColor="accent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</w:style>
  <w:style w:type="paragraph" w:styleId="Textkrper3">
    <w:name w:val="Body Text 3"/>
    <w:basedOn w:val="Standard"/>
    <w:link w:val="Textkrper3Zchn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Pr>
      <w:sz w:val="16"/>
      <w:szCs w:val="16"/>
    </w:rPr>
  </w:style>
  <w:style w:type="paragraph" w:styleId="Textkrper2">
    <w:name w:val="Body Text 2"/>
    <w:basedOn w:val="Standard"/>
    <w:link w:val="Textkrper2Zchn"/>
    <w:uiPriority w:val="99"/>
    <w:semiHidden/>
    <w:unhideWhenUsed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pPr>
      <w:spacing w:after="16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</w:style>
  <w:style w:type="paragraph" w:styleId="Textkrper">
    <w:name w:val="Body Text"/>
    <w:basedOn w:val="Standard"/>
    <w:link w:val="TextkrperZchn"/>
    <w:uiPriority w:val="99"/>
    <w:semiHidden/>
    <w:unhideWhenUsed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pPr>
      <w:spacing w:after="16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</w:style>
  <w:style w:type="paragraph" w:styleId="Datum">
    <w:name w:val="Date"/>
    <w:basedOn w:val="Standard"/>
    <w:next w:val="Standard"/>
    <w:link w:val="DatumZchn"/>
    <w:uiPriority w:val="99"/>
    <w:semiHidden/>
    <w:unhideWhenUsed/>
  </w:style>
  <w:style w:type="character" w:customStyle="1" w:styleId="DatumZchn">
    <w:name w:val="Datum Zchn"/>
    <w:basedOn w:val="Absatz-Standardschriftart"/>
    <w:link w:val="Datum"/>
    <w:uiPriority w:val="99"/>
    <w:semiHidden/>
  </w:style>
  <w:style w:type="paragraph" w:styleId="Anrede">
    <w:name w:val="Salutation"/>
    <w:basedOn w:val="Standard"/>
    <w:next w:val="Standard"/>
    <w:link w:val="AnredeZchn"/>
    <w:uiPriority w:val="99"/>
    <w:semiHidden/>
    <w:unhideWhenUsed/>
  </w:style>
  <w:style w:type="character" w:customStyle="1" w:styleId="AnredeZchn">
    <w:name w:val="Anrede Zchn"/>
    <w:basedOn w:val="Absatz-Standardschriftart"/>
    <w:link w:val="Anrede"/>
    <w:uiPriority w:val="99"/>
    <w:semiHidden/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eastAsiaTheme="minorEastAsia"/>
      <w:color w:val="5A5A5A" w:themeColor="text1" w:themeTint="A5"/>
      <w:spacing w:val="15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enfortsetzung5">
    <w:name w:val="List Continue 5"/>
    <w:basedOn w:val="Standard"/>
    <w:uiPriority w:val="99"/>
    <w:semiHidden/>
    <w:unhideWhenUsed/>
    <w:pPr>
      <w:spacing w:after="120"/>
      <w:ind w:left="1415"/>
      <w:contextualSpacing/>
    </w:pPr>
  </w:style>
  <w:style w:type="paragraph" w:styleId="Listenfortsetzung4">
    <w:name w:val="List Continue 4"/>
    <w:basedOn w:val="Standard"/>
    <w:uiPriority w:val="99"/>
    <w:semiHidden/>
    <w:unhideWhenUsed/>
    <w:pPr>
      <w:spacing w:after="120"/>
      <w:ind w:left="1132"/>
      <w:contextualSpacing/>
    </w:pPr>
  </w:style>
  <w:style w:type="paragraph" w:styleId="Listenfortsetzung3">
    <w:name w:val="List Continue 3"/>
    <w:basedOn w:val="Standard"/>
    <w:uiPriority w:val="99"/>
    <w:semiHidden/>
    <w:unhideWhenUsed/>
    <w:pPr>
      <w:spacing w:after="120"/>
      <w:ind w:left="849"/>
      <w:contextualSpacing/>
    </w:pPr>
  </w:style>
  <w:style w:type="paragraph" w:styleId="Listenfortsetzung2">
    <w:name w:val="List Continue 2"/>
    <w:basedOn w:val="Standard"/>
    <w:uiPriority w:val="99"/>
    <w:semiHidden/>
    <w:unhideWhenUsed/>
    <w:pPr>
      <w:spacing w:after="120"/>
      <w:ind w:left="566"/>
      <w:contextualSpacing/>
    </w:pPr>
  </w:style>
  <w:style w:type="paragraph" w:styleId="Listenfortsetzung">
    <w:name w:val="List Continue"/>
    <w:basedOn w:val="Standard"/>
    <w:uiPriority w:val="99"/>
    <w:semiHidden/>
    <w:unhideWhenUsed/>
    <w:pPr>
      <w:spacing w:after="120"/>
      <w:ind w:left="283"/>
      <w:contextualSpacing/>
    </w:pPr>
  </w:style>
  <w:style w:type="paragraph" w:styleId="Unterschrift">
    <w:name w:val="Signature"/>
    <w:basedOn w:val="Standard"/>
    <w:link w:val="UnterschriftZchn"/>
    <w:uiPriority w:val="99"/>
    <w:semiHidden/>
    <w:unhideWhenUsed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</w:style>
  <w:style w:type="paragraph" w:styleId="Gruformel">
    <w:name w:val="Closing"/>
    <w:basedOn w:val="Standard"/>
    <w:link w:val="GruformelZchn"/>
    <w:uiPriority w:val="99"/>
    <w:semiHidden/>
    <w:unhideWhenUsed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</w:style>
  <w:style w:type="paragraph" w:styleId="Titel">
    <w:name w:val="Title"/>
    <w:basedOn w:val="Standard"/>
    <w:next w:val="Standard"/>
    <w:link w:val="TitelZchn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Listennummer5">
    <w:name w:val="List Number 5"/>
    <w:basedOn w:val="Standard"/>
    <w:uiPriority w:val="99"/>
    <w:semiHidden/>
    <w:unhideWhenUsed/>
    <w:pPr>
      <w:numPr>
        <w:numId w:val="24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pPr>
      <w:numPr>
        <w:numId w:val="25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pPr>
      <w:numPr>
        <w:numId w:val="2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pPr>
      <w:numPr>
        <w:numId w:val="27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pPr>
      <w:numPr>
        <w:numId w:val="28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pPr>
      <w:numPr>
        <w:numId w:val="29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pPr>
      <w:numPr>
        <w:numId w:val="30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pPr>
      <w:numPr>
        <w:numId w:val="31"/>
      </w:numPr>
      <w:contextualSpacing/>
    </w:pPr>
  </w:style>
  <w:style w:type="paragraph" w:styleId="Liste5">
    <w:name w:val="List 5"/>
    <w:basedOn w:val="Standard"/>
    <w:uiPriority w:val="99"/>
    <w:semiHidden/>
    <w:unhideWhenUsed/>
    <w:pPr>
      <w:ind w:left="1415" w:hanging="283"/>
      <w:contextualSpacing/>
    </w:pPr>
  </w:style>
  <w:style w:type="paragraph" w:styleId="Liste4">
    <w:name w:val="List 4"/>
    <w:basedOn w:val="Standard"/>
    <w:uiPriority w:val="99"/>
    <w:semiHidden/>
    <w:unhideWhenUsed/>
    <w:pPr>
      <w:ind w:left="1132" w:hanging="283"/>
      <w:contextualSpacing/>
    </w:pPr>
  </w:style>
  <w:style w:type="paragraph" w:styleId="Liste3">
    <w:name w:val="List 3"/>
    <w:basedOn w:val="Standard"/>
    <w:uiPriority w:val="99"/>
    <w:semiHidden/>
    <w:unhideWhenUsed/>
    <w:pPr>
      <w:ind w:left="849" w:hanging="283"/>
      <w:contextualSpacing/>
    </w:pPr>
  </w:style>
  <w:style w:type="paragraph" w:styleId="Liste2">
    <w:name w:val="List 2"/>
    <w:basedOn w:val="Standard"/>
    <w:uiPriority w:val="99"/>
    <w:semiHidden/>
    <w:unhideWhenUsed/>
    <w:pPr>
      <w:ind w:left="566" w:hanging="283"/>
      <w:contextualSpacing/>
    </w:pPr>
  </w:style>
  <w:style w:type="paragraph" w:styleId="Listennummer">
    <w:name w:val="List Number"/>
    <w:basedOn w:val="Standard"/>
    <w:uiPriority w:val="99"/>
    <w:semiHidden/>
    <w:unhideWhenUsed/>
    <w:pPr>
      <w:numPr>
        <w:numId w:val="32"/>
      </w:numPr>
      <w:contextualSpacing/>
    </w:pPr>
  </w:style>
  <w:style w:type="paragraph" w:styleId="Aufzhlungszeichen">
    <w:name w:val="List Bullet"/>
    <w:basedOn w:val="Standard"/>
    <w:uiPriority w:val="99"/>
    <w:semiHidden/>
    <w:unhideWhenUsed/>
    <w:pPr>
      <w:numPr>
        <w:numId w:val="33"/>
      </w:numPr>
      <w:contextualSpacing/>
    </w:pPr>
  </w:style>
  <w:style w:type="paragraph" w:styleId="Liste">
    <w:name w:val="List"/>
    <w:basedOn w:val="Standard"/>
    <w:uiPriority w:val="99"/>
    <w:semiHidden/>
    <w:unhideWhenUsed/>
    <w:pPr>
      <w:ind w:left="283" w:hanging="283"/>
      <w:contextualSpacing/>
    </w:pPr>
  </w:style>
  <w:style w:type="paragraph" w:styleId="RGV-berschrift">
    <w:name w:val="toa heading"/>
    <w:basedOn w:val="Standard"/>
    <w:next w:val="Standard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akrotext">
    <w:name w:val="macro"/>
    <w:link w:val="MakrotextZchn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Pr>
      <w:rFonts w:ascii="Consolas" w:hAnsi="Consolas"/>
      <w:sz w:val="20"/>
      <w:szCs w:val="20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pPr>
      <w:spacing w:after="0"/>
      <w:ind w:left="220" w:hanging="220"/>
    </w:p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Seitenzahl">
    <w:name w:val="page number"/>
    <w:basedOn w:val="Absatz-Standardschriftart"/>
    <w:uiPriority w:val="99"/>
    <w:semiHidden/>
    <w:unhideWhenUsed/>
  </w:style>
  <w:style w:type="character" w:styleId="Zeilennummer">
    <w:name w:val="line number"/>
    <w:basedOn w:val="Absatz-Standardschriftart"/>
    <w:uiPriority w:val="99"/>
    <w:semiHidden/>
    <w:unhideWhenUsed/>
  </w:style>
  <w:style w:type="paragraph" w:styleId="Umschlagabsenderadresse">
    <w:name w:val="envelope return"/>
    <w:basedOn w:val="Standard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pPr>
      <w:spacing w:after="0"/>
    </w:pPr>
  </w:style>
  <w:style w:type="paragraph" w:styleId="Index1">
    <w:name w:val="index 1"/>
    <w:basedOn w:val="Standard"/>
    <w:next w:val="Standard"/>
    <w:uiPriority w:val="99"/>
    <w:semiHidden/>
    <w:unhideWhenUsed/>
    <w:pPr>
      <w:spacing w:after="0"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Standardeinzug">
    <w:name w:val="Normal Indent"/>
    <w:basedOn w:val="Standard"/>
    <w:uiPriority w:val="99"/>
    <w:semiHidden/>
    <w:unhideWhenUsed/>
    <w:pPr>
      <w:ind w:left="720"/>
    </w:pPr>
  </w:style>
  <w:style w:type="paragraph" w:styleId="Verzeichnis9">
    <w:name w:val="toc 9"/>
    <w:basedOn w:val="Standard"/>
    <w:next w:val="Standard"/>
    <w:uiPriority w:val="39"/>
    <w:semiHidden/>
    <w:unhideWhenUsed/>
    <w:pPr>
      <w:spacing w:after="100"/>
      <w:ind w:left="1760"/>
    </w:pPr>
  </w:style>
  <w:style w:type="paragraph" w:styleId="Verzeichnis8">
    <w:name w:val="toc 8"/>
    <w:basedOn w:val="Standard"/>
    <w:next w:val="Standard"/>
    <w:uiPriority w:val="39"/>
    <w:semiHidden/>
    <w:unhideWhenUsed/>
    <w:pPr>
      <w:spacing w:after="100"/>
      <w:ind w:left="1540"/>
    </w:pPr>
  </w:style>
  <w:style w:type="paragraph" w:styleId="Verzeichnis7">
    <w:name w:val="toc 7"/>
    <w:basedOn w:val="Standard"/>
    <w:next w:val="Standard"/>
    <w:uiPriority w:val="39"/>
    <w:semiHidden/>
    <w:unhideWhenUsed/>
    <w:pPr>
      <w:spacing w:after="100"/>
      <w:ind w:left="1320"/>
    </w:pPr>
  </w:style>
  <w:style w:type="paragraph" w:styleId="Verzeichnis6">
    <w:name w:val="toc 6"/>
    <w:basedOn w:val="Standard"/>
    <w:next w:val="Standard"/>
    <w:uiPriority w:val="39"/>
    <w:semiHidden/>
    <w:unhideWhenUsed/>
    <w:pPr>
      <w:spacing w:after="100"/>
      <w:ind w:left="1100"/>
    </w:pPr>
  </w:style>
  <w:style w:type="paragraph" w:styleId="Verzeichnis5">
    <w:name w:val="toc 5"/>
    <w:basedOn w:val="Standard"/>
    <w:next w:val="Standard"/>
    <w:uiPriority w:val="39"/>
    <w:semiHidden/>
    <w:unhideWhenUsed/>
    <w:pPr>
      <w:spacing w:after="100"/>
      <w:ind w:left="880"/>
    </w:pPr>
  </w:style>
  <w:style w:type="paragraph" w:styleId="Verzeichnis4">
    <w:name w:val="toc 4"/>
    <w:basedOn w:val="Standard"/>
    <w:next w:val="Standard"/>
    <w:uiPriority w:val="39"/>
    <w:semiHidden/>
    <w:unhideWhenUsed/>
    <w:pPr>
      <w:spacing w:after="100"/>
      <w:ind w:left="660"/>
    </w:pPr>
  </w:style>
  <w:style w:type="paragraph" w:styleId="Verzeichnis3">
    <w:name w:val="toc 3"/>
    <w:basedOn w:val="Standard"/>
    <w:next w:val="Standard"/>
    <w:uiPriority w:val="39"/>
    <w:semiHidden/>
    <w:unhideWhenUsed/>
    <w:pPr>
      <w:spacing w:after="100"/>
      <w:ind w:left="440"/>
    </w:pPr>
  </w:style>
  <w:style w:type="paragraph" w:styleId="Index9">
    <w:name w:val="index 9"/>
    <w:basedOn w:val="Standard"/>
    <w:next w:val="Standard"/>
    <w:uiPriority w:val="99"/>
    <w:semiHidden/>
    <w:unhideWhenUsed/>
    <w:pPr>
      <w:spacing w:after="0" w:line="240" w:lineRule="auto"/>
      <w:ind w:left="1980" w:hanging="220"/>
    </w:pPr>
  </w:style>
  <w:style w:type="paragraph" w:styleId="Index8">
    <w:name w:val="index 8"/>
    <w:basedOn w:val="Standard"/>
    <w:next w:val="Standard"/>
    <w:uiPriority w:val="99"/>
    <w:semiHidden/>
    <w:unhideWhenUsed/>
    <w:pPr>
      <w:spacing w:after="0" w:line="240" w:lineRule="auto"/>
      <w:ind w:left="1760" w:hanging="220"/>
    </w:pPr>
  </w:style>
  <w:style w:type="paragraph" w:styleId="Index7">
    <w:name w:val="index 7"/>
    <w:basedOn w:val="Standard"/>
    <w:next w:val="Standard"/>
    <w:uiPriority w:val="99"/>
    <w:semiHidden/>
    <w:unhideWhenUsed/>
    <w:pPr>
      <w:spacing w:after="0" w:line="240" w:lineRule="auto"/>
      <w:ind w:left="1540" w:hanging="220"/>
    </w:pPr>
  </w:style>
  <w:style w:type="paragraph" w:styleId="Index6">
    <w:name w:val="index 6"/>
    <w:basedOn w:val="Standard"/>
    <w:next w:val="Standard"/>
    <w:uiPriority w:val="99"/>
    <w:semiHidden/>
    <w:unhideWhenUsed/>
    <w:pPr>
      <w:spacing w:after="0" w:line="240" w:lineRule="auto"/>
      <w:ind w:left="1320" w:hanging="220"/>
    </w:pPr>
  </w:style>
  <w:style w:type="paragraph" w:styleId="Index5">
    <w:name w:val="index 5"/>
    <w:basedOn w:val="Standard"/>
    <w:next w:val="Standard"/>
    <w:uiPriority w:val="99"/>
    <w:semiHidden/>
    <w:unhideWhenUsed/>
    <w:pPr>
      <w:spacing w:after="0" w:line="240" w:lineRule="auto"/>
      <w:ind w:left="1100" w:hanging="220"/>
    </w:pPr>
  </w:style>
  <w:style w:type="paragraph" w:styleId="Index4">
    <w:name w:val="index 4"/>
    <w:basedOn w:val="Standard"/>
    <w:next w:val="Standard"/>
    <w:uiPriority w:val="99"/>
    <w:semiHidden/>
    <w:unhideWhenUsed/>
    <w:pPr>
      <w:spacing w:after="0" w:line="240" w:lineRule="auto"/>
      <w:ind w:left="880" w:hanging="220"/>
    </w:pPr>
  </w:style>
  <w:style w:type="paragraph" w:styleId="Index3">
    <w:name w:val="index 3"/>
    <w:basedOn w:val="Standard"/>
    <w:next w:val="Standard"/>
    <w:uiPriority w:val="99"/>
    <w:semiHidden/>
    <w:unhideWhenUsed/>
    <w:pPr>
      <w:spacing w:after="0" w:line="240" w:lineRule="auto"/>
      <w:ind w:left="660" w:hanging="220"/>
    </w:pPr>
  </w:style>
  <w:style w:type="paragraph" w:styleId="Index2">
    <w:name w:val="index 2"/>
    <w:basedOn w:val="Standard"/>
    <w:next w:val="Standard"/>
    <w:uiPriority w:val="99"/>
    <w:semiHidden/>
    <w:unhideWhenUsed/>
    <w:pPr>
      <w:spacing w:after="0" w:line="240" w:lineRule="auto"/>
      <w:ind w:left="440" w:hanging="220"/>
    </w:pPr>
  </w:style>
  <w:style w:type="character" w:styleId="NichtaufgelsteErwhnung">
    <w:name w:val="Unresolved Mention"/>
    <w:basedOn w:val="Absatz-Standardschriftar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20.emf"/><Relationship Id="rId18" Type="http://schemas.openxmlformats.org/officeDocument/2006/relationships/image" Target="media/image7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70.emf"/><Relationship Id="rId7" Type="http://schemas.openxmlformats.org/officeDocument/2006/relationships/endnotes" Target="endnotes.xml"/><Relationship Id="rId12" Type="http://schemas.openxmlformats.org/officeDocument/2006/relationships/image" Target="media/image10.emf"/><Relationship Id="rId17" Type="http://schemas.openxmlformats.org/officeDocument/2006/relationships/image" Target="media/image6.emf"/><Relationship Id="rId25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6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0.emf"/><Relationship Id="rId23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image" Target="media/image50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30.emf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4ECE2E-35B3-4EC3-92A0-333D4AEA4BEB}"/>
      </w:docPartPr>
      <w:docPartBody>
        <w:p w:rsidR="00494D18" w:rsidRDefault="00000000"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F222A" w:rsidRDefault="003F222A">
      <w:pPr>
        <w:spacing w:after="0" w:line="240" w:lineRule="auto"/>
      </w:pPr>
      <w:r>
        <w:separator/>
      </w:r>
    </w:p>
  </w:endnote>
  <w:endnote w:type="continuationSeparator" w:id="0">
    <w:p w:rsidR="003F222A" w:rsidRDefault="003F222A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eSansOffice">
    <w:altName w:val="Calibri"/>
    <w:charset w:val="00"/>
    <w:family w:val="auto"/>
    <w:pitch w:val="default"/>
  </w:font>
  <w:font w:name="greta sans std lt">
    <w:charset w:val="00"/>
    <w:family w:val="auto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F222A" w:rsidRDefault="003F222A">
      <w:pPr>
        <w:spacing w:after="0" w:line="240" w:lineRule="auto"/>
      </w:pPr>
      <w:r>
        <w:separator/>
      </w:r>
    </w:p>
  </w:footnote>
  <w:footnote w:type="continuationSeparator" w:id="0">
    <w:p w:rsidR="003F222A" w:rsidRDefault="003F222A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D18"/>
    <w:rsid w:val="002414CD"/>
    <w:rsid w:val="00264B7F"/>
    <w:rsid w:val="003F222A"/>
    <w:rsid w:val="00494D18"/>
    <w:rsid w:val="005C783E"/>
    <w:rsid w:val="006326F1"/>
    <w:rsid w:val="00676EC0"/>
    <w:rsid w:val="00DE4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uzeileZchn">
    <w:name w:val="Fußzeile Zchn"/>
    <w:link w:val="Fuzeile"/>
    <w:uiPriority w:val="99"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EndnotentextZchn">
    <w:name w:val="Endnotentext Zchn"/>
    <w:link w:val="Endnotentext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
</file>

<file path=customXml/itemProps1.xml><?xml version="1.0" encoding="utf-8"?>
<ds:datastoreItem xmlns:ds="http://schemas.openxmlformats.org/officeDocument/2006/customXml" ds:itemID="{417BB986-7784-466C-A482-1CA289DF24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6453</Words>
  <Characters>36786</Characters>
  <Application>Microsoft Office Word</Application>
  <DocSecurity>0</DocSecurity>
  <Lines>306</Lines>
  <Paragraphs>86</Paragraphs>
  <ScaleCrop>false</ScaleCrop>
  <Company/>
  <LinksUpToDate>false</LinksUpToDate>
  <CharactersWithSpaces>43153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Salewski</dc:creator>
  <cp:keywords/>
  <dc:description/>
  <cp:lastModifiedBy>Anna Wedler</cp:lastModifiedBy>
  <cp:revision>3</cp:revision>
  <dcterms:created xsi:type="dcterms:W3CDTF">2023-06-24T20:16:00Z</dcterms:created>
  <dcterms:modified xsi:type="dcterms:W3CDTF">2023-06-28T07:51:00Z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itaviDocumentProperty_7">
    <vt:lpwstr>EwiKo Toolbox</vt:lpwstr>
  </property>
  <property fmtid="{D5CDD505-2E9C-101B-9397-08002B2CF9AE}" pid="3" name="CitaviDocumentProperty_0">
    <vt:lpwstr>5ea8dc26-9f55-4d35-8216-278029407c7a</vt:lpwstr>
  </property>
  <property fmtid="{D5CDD505-2E9C-101B-9397-08002B2CF9AE}" pid="4" name="CitaviDocumentProperty_6">
    <vt:lpwstr>False</vt:lpwstr>
  </property>
  <property fmtid="{D5CDD505-2E9C-101B-9397-08002B2CF9AE}" pid="5" name="CitaviDocumentProperty_1">
    <vt:lpwstr>6.14.0.0</vt:lpwstr>
  </property>
  <property fmtid="{D5CDD505-2E9C-101B-9397-08002B2CF9AE}" pid="6" name="CitaviDocumentProperty_8">
    <vt:lpwstr>CloudProjectKey=hjv0zbfrwlbbc3ywhl4v6swzvgg01a6oqf1ern2dijuf2; ProjectName=EwiKo Toolbox</vt:lpwstr>
  </property>
</Properties>
</file>